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ED8" w:rsidRPr="0092731F" w:rsidRDefault="005E6ED8" w:rsidP="005E6ED8">
      <w:pPr>
        <w:spacing w:after="0" w:line="240" w:lineRule="auto"/>
        <w:ind w:right="-2"/>
        <w:jc w:val="right"/>
        <w:rPr>
          <w:rFonts w:ascii="Times New Roman" w:eastAsia="Times New Roman" w:hAnsi="Times New Roman" w:cs="Times New Roman"/>
          <w:b/>
          <w:color w:val="000000"/>
          <w:sz w:val="24"/>
          <w:szCs w:val="24"/>
          <w:lang w:eastAsia="ar-SA"/>
        </w:rPr>
      </w:pPr>
      <w:r w:rsidRPr="0092731F">
        <w:rPr>
          <w:rFonts w:ascii="Times New Roman" w:eastAsia="Times New Roman" w:hAnsi="Times New Roman" w:cs="Times New Roman"/>
          <w:b/>
          <w:color w:val="000000"/>
          <w:sz w:val="24"/>
          <w:szCs w:val="24"/>
          <w:lang w:eastAsia="ar-SA"/>
        </w:rPr>
        <w:t>APSTIPRINU:</w:t>
      </w:r>
    </w:p>
    <w:p w:rsidR="005E6ED8" w:rsidRPr="0092731F" w:rsidRDefault="005E6ED8" w:rsidP="005E6ED8">
      <w:pPr>
        <w:spacing w:after="0" w:line="240" w:lineRule="auto"/>
        <w:ind w:right="-2"/>
        <w:jc w:val="right"/>
        <w:rPr>
          <w:rFonts w:ascii="Times New Roman" w:eastAsia="Times New Roman" w:hAnsi="Times New Roman" w:cs="Times New Roman"/>
          <w:bCs/>
          <w:color w:val="000000"/>
          <w:sz w:val="24"/>
          <w:szCs w:val="24"/>
          <w:lang w:eastAsia="en-GB"/>
        </w:rPr>
      </w:pPr>
      <w:r w:rsidRPr="0092731F">
        <w:rPr>
          <w:rFonts w:ascii="Times New Roman" w:eastAsia="Times New Roman" w:hAnsi="Times New Roman" w:cs="Times New Roman"/>
          <w:bCs/>
          <w:color w:val="000000"/>
          <w:sz w:val="24"/>
          <w:szCs w:val="24"/>
          <w:lang w:eastAsia="en-GB"/>
        </w:rPr>
        <w:t>SIA “Labiekārtošana-D”</w:t>
      </w:r>
    </w:p>
    <w:p w:rsidR="005E6ED8" w:rsidRPr="0092731F" w:rsidRDefault="003A2D61" w:rsidP="005E6ED8">
      <w:pPr>
        <w:spacing w:after="0" w:line="240" w:lineRule="auto"/>
        <w:ind w:right="-2"/>
        <w:jc w:val="right"/>
        <w:rPr>
          <w:rFonts w:ascii="Times New Roman" w:eastAsia="Times New Roman" w:hAnsi="Times New Roman" w:cs="Times New Roman"/>
          <w:bCs/>
          <w:color w:val="000000"/>
          <w:sz w:val="24"/>
          <w:szCs w:val="24"/>
          <w:lang w:eastAsia="en-GB"/>
        </w:rPr>
      </w:pPr>
      <w:r>
        <w:rPr>
          <w:rFonts w:ascii="Times New Roman" w:eastAsia="Times New Roman" w:hAnsi="Times New Roman" w:cs="Times New Roman"/>
          <w:bCs/>
          <w:color w:val="000000"/>
          <w:sz w:val="24"/>
          <w:szCs w:val="24"/>
          <w:lang w:eastAsia="en-GB"/>
        </w:rPr>
        <w:t>v</w:t>
      </w:r>
      <w:r w:rsidR="005E6ED8" w:rsidRPr="0092731F">
        <w:rPr>
          <w:rFonts w:ascii="Times New Roman" w:eastAsia="Times New Roman" w:hAnsi="Times New Roman" w:cs="Times New Roman"/>
          <w:bCs/>
          <w:color w:val="000000"/>
          <w:sz w:val="24"/>
          <w:szCs w:val="24"/>
          <w:lang w:eastAsia="en-GB"/>
        </w:rPr>
        <w:t>aldes loceklis</w:t>
      </w:r>
    </w:p>
    <w:p w:rsidR="005E6ED8" w:rsidRPr="0092731F" w:rsidRDefault="005E6ED8" w:rsidP="005E6ED8">
      <w:pPr>
        <w:spacing w:after="0" w:line="240" w:lineRule="auto"/>
        <w:jc w:val="right"/>
        <w:rPr>
          <w:rFonts w:ascii="Times New Roman" w:eastAsia="Times New Roman" w:hAnsi="Times New Roman" w:cs="Times New Roman"/>
          <w:bCs/>
          <w:color w:val="000000"/>
          <w:sz w:val="24"/>
          <w:szCs w:val="24"/>
          <w:lang w:eastAsia="en-GB"/>
        </w:rPr>
      </w:pPr>
    </w:p>
    <w:p w:rsidR="005E6ED8" w:rsidRPr="0092731F" w:rsidRDefault="005E6ED8" w:rsidP="005E6ED8">
      <w:pPr>
        <w:spacing w:after="0" w:line="240" w:lineRule="auto"/>
        <w:ind w:right="-2"/>
        <w:jc w:val="right"/>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bCs/>
          <w:color w:val="000000"/>
          <w:sz w:val="24"/>
          <w:szCs w:val="24"/>
          <w:lang w:eastAsia="en-GB"/>
        </w:rPr>
        <w:t>_____</w:t>
      </w:r>
      <w:r w:rsidR="00EC7733">
        <w:rPr>
          <w:rFonts w:ascii="Times New Roman" w:eastAsia="Times New Roman" w:hAnsi="Times New Roman" w:cs="Times New Roman"/>
          <w:bCs/>
          <w:color w:val="000000"/>
          <w:sz w:val="24"/>
          <w:szCs w:val="24"/>
          <w:lang w:eastAsia="en-GB"/>
        </w:rPr>
        <w:t>____________N.Ignatjevs</w:t>
      </w:r>
    </w:p>
    <w:p w:rsidR="005E6ED8" w:rsidRPr="0092731F" w:rsidRDefault="005E6ED8" w:rsidP="005E6ED8">
      <w:pPr>
        <w:keepNext/>
        <w:spacing w:after="0" w:line="240" w:lineRule="auto"/>
        <w:ind w:right="-2"/>
        <w:jc w:val="right"/>
        <w:outlineLvl w:val="0"/>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201</w:t>
      </w:r>
      <w:r w:rsidR="00EC7733">
        <w:rPr>
          <w:rFonts w:ascii="Times New Roman" w:eastAsia="Times New Roman" w:hAnsi="Times New Roman" w:cs="Times New Roman"/>
          <w:color w:val="000000"/>
          <w:sz w:val="24"/>
          <w:szCs w:val="24"/>
          <w:lang w:eastAsia="en-GB"/>
        </w:rPr>
        <w:t>8</w:t>
      </w:r>
      <w:r w:rsidRPr="0092731F">
        <w:rPr>
          <w:rFonts w:ascii="Times New Roman" w:eastAsia="Times New Roman" w:hAnsi="Times New Roman" w:cs="Times New Roman"/>
          <w:color w:val="000000"/>
          <w:sz w:val="24"/>
          <w:szCs w:val="24"/>
          <w:lang w:eastAsia="en-GB"/>
        </w:rPr>
        <w:t xml:space="preserve">.gada </w:t>
      </w:r>
      <w:r w:rsidR="00EC7733">
        <w:rPr>
          <w:rFonts w:ascii="Times New Roman" w:eastAsia="Times New Roman" w:hAnsi="Times New Roman" w:cs="Times New Roman"/>
          <w:color w:val="000000"/>
          <w:sz w:val="24"/>
          <w:szCs w:val="24"/>
          <w:lang w:eastAsia="en-GB"/>
        </w:rPr>
        <w:t>28</w:t>
      </w:r>
      <w:r w:rsidRPr="0092731F">
        <w:rPr>
          <w:rFonts w:ascii="Times New Roman" w:eastAsia="Times New Roman" w:hAnsi="Times New Roman" w:cs="Times New Roman"/>
          <w:color w:val="000000"/>
          <w:sz w:val="24"/>
          <w:szCs w:val="24"/>
          <w:lang w:eastAsia="en-GB"/>
        </w:rPr>
        <w:t>.</w:t>
      </w:r>
      <w:r w:rsidR="00EC7733">
        <w:rPr>
          <w:rFonts w:ascii="Times New Roman" w:eastAsia="Times New Roman" w:hAnsi="Times New Roman" w:cs="Times New Roman"/>
          <w:color w:val="000000"/>
          <w:sz w:val="24"/>
          <w:szCs w:val="24"/>
          <w:lang w:eastAsia="en-GB"/>
        </w:rPr>
        <w:t>maij</w:t>
      </w:r>
      <w:r>
        <w:rPr>
          <w:rFonts w:ascii="Times New Roman" w:eastAsia="Times New Roman" w:hAnsi="Times New Roman" w:cs="Times New Roman"/>
          <w:color w:val="000000"/>
          <w:sz w:val="24"/>
          <w:szCs w:val="24"/>
          <w:lang w:eastAsia="en-GB"/>
        </w:rPr>
        <w:t>ā</w:t>
      </w:r>
    </w:p>
    <w:p w:rsidR="005E6ED8" w:rsidRPr="0092731F" w:rsidRDefault="005E6ED8" w:rsidP="005E6ED8">
      <w:pPr>
        <w:keepNext/>
        <w:spacing w:after="0" w:line="240" w:lineRule="auto"/>
        <w:jc w:val="center"/>
        <w:outlineLvl w:val="0"/>
        <w:rPr>
          <w:rFonts w:ascii="Times New Roman" w:eastAsia="Times New Roman" w:hAnsi="Times New Roman" w:cs="Times New Roman"/>
          <w:b/>
          <w:sz w:val="24"/>
          <w:szCs w:val="24"/>
        </w:rPr>
      </w:pPr>
    </w:p>
    <w:p w:rsidR="005E6ED8" w:rsidRPr="0092731F" w:rsidRDefault="005E6ED8" w:rsidP="005E6ED8">
      <w:pPr>
        <w:keepNext/>
        <w:spacing w:after="0" w:line="240" w:lineRule="auto"/>
        <w:jc w:val="center"/>
        <w:outlineLvl w:val="0"/>
        <w:rPr>
          <w:rFonts w:ascii="Times New Roman" w:eastAsia="Times New Roman" w:hAnsi="Times New Roman" w:cs="Times New Roman"/>
          <w:b/>
          <w:sz w:val="24"/>
          <w:szCs w:val="24"/>
        </w:rPr>
      </w:pPr>
      <w:r w:rsidRPr="0092731F">
        <w:rPr>
          <w:rFonts w:ascii="Times New Roman" w:eastAsia="Times New Roman" w:hAnsi="Times New Roman" w:cs="Times New Roman"/>
          <w:b/>
          <w:sz w:val="24"/>
          <w:szCs w:val="24"/>
        </w:rPr>
        <w:t>UZAICINĀJUMS</w:t>
      </w:r>
    </w:p>
    <w:p w:rsidR="005E6ED8" w:rsidRPr="0092731F" w:rsidRDefault="005E6ED8" w:rsidP="005E6ED8">
      <w:pPr>
        <w:keepNext/>
        <w:spacing w:after="0" w:line="240" w:lineRule="auto"/>
        <w:jc w:val="center"/>
        <w:outlineLvl w:val="0"/>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Sabiedrība ar ierobežotu atbildību "Labiekārtošana-D"</w:t>
      </w:r>
    </w:p>
    <w:p w:rsidR="005E6ED8" w:rsidRPr="0092731F" w:rsidRDefault="005E6ED8" w:rsidP="005E6ED8">
      <w:pPr>
        <w:keepNext/>
        <w:spacing w:after="0" w:line="240" w:lineRule="auto"/>
        <w:jc w:val="center"/>
        <w:outlineLvl w:val="0"/>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uzaicina potenciālos pretendentus piedalīties aptaujā par līguma piešķiršanas tiesībām</w:t>
      </w:r>
    </w:p>
    <w:p w:rsidR="005E6ED8" w:rsidRPr="0092731F" w:rsidRDefault="005E6ED8" w:rsidP="005E6ED8">
      <w:pPr>
        <w:jc w:val="center"/>
        <w:rPr>
          <w:rFonts w:ascii="Times New Roman" w:eastAsia="Calibri" w:hAnsi="Times New Roman" w:cs="Times New Roman"/>
          <w:b/>
          <w:bCs/>
          <w:color w:val="000000"/>
          <w:sz w:val="24"/>
          <w:szCs w:val="24"/>
        </w:rPr>
      </w:pPr>
      <w:r w:rsidRPr="0092731F">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Transportlīdzek</w:t>
      </w:r>
      <w:r w:rsidR="00F0600B">
        <w:rPr>
          <w:rFonts w:ascii="Times New Roman" w:eastAsia="Calibri" w:hAnsi="Times New Roman" w:cs="Times New Roman"/>
          <w:b/>
          <w:color w:val="000000"/>
          <w:sz w:val="24"/>
          <w:szCs w:val="24"/>
        </w:rPr>
        <w:t>ļa</w:t>
      </w:r>
      <w:r>
        <w:rPr>
          <w:rFonts w:ascii="Times New Roman" w:eastAsia="Calibri" w:hAnsi="Times New Roman" w:cs="Times New Roman"/>
          <w:b/>
          <w:color w:val="000000"/>
          <w:sz w:val="24"/>
          <w:szCs w:val="24"/>
        </w:rPr>
        <w:t xml:space="preserve"> VW </w:t>
      </w:r>
      <w:r w:rsidR="007126D4">
        <w:rPr>
          <w:rFonts w:ascii="Times New Roman" w:eastAsia="Calibri" w:hAnsi="Times New Roman" w:cs="Times New Roman"/>
          <w:b/>
          <w:color w:val="000000"/>
          <w:sz w:val="24"/>
          <w:szCs w:val="24"/>
        </w:rPr>
        <w:t xml:space="preserve">Transporter </w:t>
      </w:r>
      <w:r>
        <w:rPr>
          <w:rFonts w:ascii="Times New Roman" w:eastAsia="Calibri" w:hAnsi="Times New Roman" w:cs="Times New Roman"/>
          <w:b/>
          <w:color w:val="000000"/>
          <w:sz w:val="24"/>
          <w:szCs w:val="24"/>
        </w:rPr>
        <w:t>remontdarbi</w:t>
      </w:r>
      <w:r w:rsidRPr="0092731F">
        <w:rPr>
          <w:rFonts w:ascii="Times New Roman" w:eastAsia="Calibri" w:hAnsi="Times New Roman" w:cs="Times New Roman"/>
          <w:b/>
          <w:bCs/>
          <w:color w:val="000000"/>
          <w:sz w:val="24"/>
          <w:szCs w:val="24"/>
        </w:rPr>
        <w:t>”</w:t>
      </w:r>
    </w:p>
    <w:p w:rsidR="005E6ED8" w:rsidRPr="0092731F" w:rsidRDefault="005E6ED8" w:rsidP="005E6ED8">
      <w:pPr>
        <w:keepNext/>
        <w:numPr>
          <w:ilvl w:val="0"/>
          <w:numId w:val="1"/>
        </w:numPr>
        <w:spacing w:after="0" w:line="240" w:lineRule="auto"/>
        <w:ind w:left="360"/>
        <w:jc w:val="both"/>
        <w:outlineLvl w:val="1"/>
        <w:rPr>
          <w:rFonts w:ascii="Times New Roman" w:eastAsia="Times New Roman" w:hAnsi="Times New Roman" w:cs="Times New Roman"/>
          <w:b/>
          <w:bCs/>
          <w:color w:val="000000"/>
          <w:sz w:val="24"/>
          <w:szCs w:val="24"/>
          <w:lang w:eastAsia="en-GB"/>
        </w:rPr>
      </w:pPr>
      <w:r w:rsidRPr="0092731F">
        <w:rPr>
          <w:rFonts w:ascii="Times New Roman" w:eastAsia="Times New Roman" w:hAnsi="Times New Roman" w:cs="Times New Roman"/>
          <w:b/>
          <w:bCs/>
          <w:color w:val="000000"/>
          <w:sz w:val="24"/>
          <w:szCs w:val="24"/>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5E6ED8" w:rsidRPr="0092731F" w:rsidTr="006C3EFC">
        <w:tc>
          <w:tcPr>
            <w:tcW w:w="2842" w:type="dxa"/>
            <w:tcBorders>
              <w:top w:val="single" w:sz="4" w:space="0" w:color="auto"/>
              <w:left w:val="single" w:sz="4" w:space="0" w:color="auto"/>
              <w:bottom w:val="single" w:sz="4" w:space="0" w:color="auto"/>
              <w:right w:val="single" w:sz="4" w:space="0" w:color="auto"/>
            </w:tcBorders>
            <w:vAlign w:val="center"/>
            <w:hideMark/>
          </w:tcPr>
          <w:p w:rsidR="005E6ED8" w:rsidRPr="0092731F" w:rsidRDefault="005E6ED8" w:rsidP="006C3EFC">
            <w:pPr>
              <w:spacing w:after="0" w:line="240" w:lineRule="auto"/>
              <w:jc w:val="center"/>
              <w:rPr>
                <w:rFonts w:ascii="Times New Roman" w:eastAsia="Times New Roman" w:hAnsi="Times New Roman" w:cs="Times New Roman"/>
                <w:b/>
                <w:color w:val="000000"/>
                <w:sz w:val="24"/>
                <w:szCs w:val="24"/>
                <w:lang w:eastAsia="en-GB"/>
              </w:rPr>
            </w:pPr>
            <w:r w:rsidRPr="0092731F">
              <w:rPr>
                <w:rFonts w:ascii="Times New Roman" w:eastAsia="Times New Roman" w:hAnsi="Times New Roman" w:cs="Times New Roman"/>
                <w:b/>
                <w:color w:val="000000"/>
                <w:sz w:val="24"/>
                <w:szCs w:val="24"/>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5E6ED8" w:rsidRPr="0092731F" w:rsidRDefault="005E6ED8" w:rsidP="006C3EFC">
            <w:pPr>
              <w:spacing w:after="0" w:line="240" w:lineRule="auto"/>
              <w:jc w:val="both"/>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Sabiedrība ar ierobežotu atbildību "Labiekārtošana-D"</w:t>
            </w:r>
          </w:p>
        </w:tc>
      </w:tr>
      <w:tr w:rsidR="005E6ED8" w:rsidRPr="0092731F" w:rsidTr="006C3EFC">
        <w:tc>
          <w:tcPr>
            <w:tcW w:w="2842" w:type="dxa"/>
            <w:tcBorders>
              <w:top w:val="single" w:sz="4" w:space="0" w:color="auto"/>
              <w:left w:val="single" w:sz="4" w:space="0" w:color="auto"/>
              <w:bottom w:val="single" w:sz="4" w:space="0" w:color="auto"/>
              <w:right w:val="single" w:sz="4" w:space="0" w:color="auto"/>
            </w:tcBorders>
            <w:vAlign w:val="center"/>
            <w:hideMark/>
          </w:tcPr>
          <w:p w:rsidR="005E6ED8" w:rsidRPr="0092731F" w:rsidRDefault="005E6ED8" w:rsidP="006C3EFC">
            <w:pPr>
              <w:spacing w:after="0" w:line="240" w:lineRule="auto"/>
              <w:jc w:val="center"/>
              <w:rPr>
                <w:rFonts w:ascii="Times New Roman" w:eastAsia="Times New Roman" w:hAnsi="Times New Roman" w:cs="Times New Roman"/>
                <w:b/>
                <w:bCs/>
                <w:color w:val="000000"/>
                <w:sz w:val="24"/>
                <w:szCs w:val="24"/>
                <w:lang w:eastAsia="en-GB"/>
              </w:rPr>
            </w:pPr>
            <w:r w:rsidRPr="0092731F">
              <w:rPr>
                <w:rFonts w:ascii="Times New Roman" w:eastAsia="Times New Roman" w:hAnsi="Times New Roman" w:cs="Times New Roman"/>
                <w:b/>
                <w:bCs/>
                <w:color w:val="000000"/>
                <w:sz w:val="24"/>
                <w:szCs w:val="24"/>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5E6ED8" w:rsidRPr="0092731F" w:rsidRDefault="005E6ED8" w:rsidP="006C3EFC">
            <w:pPr>
              <w:spacing w:after="0" w:line="240" w:lineRule="auto"/>
              <w:rPr>
                <w:rFonts w:ascii="Times New Roman" w:eastAsia="Times New Roman" w:hAnsi="Times New Roman" w:cs="Times New Roman"/>
                <w:b/>
                <w:color w:val="000000"/>
                <w:sz w:val="24"/>
                <w:szCs w:val="24"/>
                <w:lang w:eastAsia="en-GB"/>
              </w:rPr>
            </w:pPr>
            <w:r w:rsidRPr="0092731F">
              <w:rPr>
                <w:rFonts w:ascii="Times New Roman" w:eastAsia="Times New Roman" w:hAnsi="Times New Roman" w:cs="Times New Roman"/>
                <w:color w:val="000000"/>
                <w:sz w:val="24"/>
                <w:szCs w:val="24"/>
                <w:lang w:eastAsia="en-GB"/>
              </w:rPr>
              <w:t>1.Pasažieru  iela 6, Daugavpils, LV-5401</w:t>
            </w:r>
          </w:p>
        </w:tc>
      </w:tr>
      <w:tr w:rsidR="005E6ED8" w:rsidRPr="0092731F" w:rsidTr="006C3EFC">
        <w:tc>
          <w:tcPr>
            <w:tcW w:w="2842" w:type="dxa"/>
            <w:tcBorders>
              <w:top w:val="single" w:sz="4" w:space="0" w:color="auto"/>
              <w:left w:val="single" w:sz="4" w:space="0" w:color="auto"/>
              <w:bottom w:val="single" w:sz="4" w:space="0" w:color="auto"/>
              <w:right w:val="single" w:sz="4" w:space="0" w:color="auto"/>
            </w:tcBorders>
            <w:vAlign w:val="center"/>
            <w:hideMark/>
          </w:tcPr>
          <w:p w:rsidR="005E6ED8" w:rsidRPr="0092731F" w:rsidRDefault="005E6ED8" w:rsidP="006C3EFC">
            <w:pPr>
              <w:spacing w:after="0" w:line="240" w:lineRule="auto"/>
              <w:jc w:val="center"/>
              <w:rPr>
                <w:rFonts w:ascii="Times New Roman" w:eastAsia="Times New Roman" w:hAnsi="Times New Roman" w:cs="Times New Roman"/>
                <w:b/>
                <w:bCs/>
                <w:color w:val="000000"/>
                <w:sz w:val="24"/>
                <w:szCs w:val="24"/>
                <w:lang w:eastAsia="en-GB"/>
              </w:rPr>
            </w:pPr>
            <w:r w:rsidRPr="0092731F">
              <w:rPr>
                <w:rFonts w:ascii="Times New Roman" w:eastAsia="Times New Roman" w:hAnsi="Times New Roman" w:cs="Times New Roman"/>
                <w:b/>
                <w:bCs/>
                <w:color w:val="000000"/>
                <w:sz w:val="24"/>
                <w:szCs w:val="24"/>
                <w:lang w:eastAsia="en-GB"/>
              </w:rPr>
              <w:t>Reģ.Nr.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5E6ED8" w:rsidRPr="0092731F" w:rsidRDefault="005E6ED8" w:rsidP="006C3EFC">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bCs/>
                <w:color w:val="000000"/>
                <w:sz w:val="24"/>
                <w:szCs w:val="24"/>
                <w:lang w:eastAsia="en-GB"/>
              </w:rPr>
              <w:t>41503003033</w:t>
            </w:r>
          </w:p>
        </w:tc>
      </w:tr>
      <w:tr w:rsidR="005E6ED8" w:rsidRPr="0092731F" w:rsidTr="006C3EFC">
        <w:tc>
          <w:tcPr>
            <w:tcW w:w="2842" w:type="dxa"/>
            <w:tcBorders>
              <w:top w:val="single" w:sz="4" w:space="0" w:color="auto"/>
              <w:left w:val="single" w:sz="4" w:space="0" w:color="auto"/>
              <w:bottom w:val="single" w:sz="4" w:space="0" w:color="auto"/>
              <w:right w:val="single" w:sz="4" w:space="0" w:color="auto"/>
            </w:tcBorders>
            <w:vAlign w:val="center"/>
            <w:hideMark/>
          </w:tcPr>
          <w:p w:rsidR="005E6ED8" w:rsidRPr="0092731F" w:rsidRDefault="005E6ED8" w:rsidP="006C3EFC">
            <w:pPr>
              <w:spacing w:after="0" w:line="240" w:lineRule="auto"/>
              <w:jc w:val="center"/>
              <w:rPr>
                <w:rFonts w:ascii="Times New Roman" w:eastAsia="Times New Roman" w:hAnsi="Times New Roman" w:cs="Times New Roman"/>
                <w:b/>
                <w:bCs/>
                <w:color w:val="000000"/>
                <w:sz w:val="24"/>
                <w:szCs w:val="24"/>
                <w:lang w:eastAsia="en-GB"/>
              </w:rPr>
            </w:pPr>
            <w:r w:rsidRPr="0092731F">
              <w:rPr>
                <w:rFonts w:ascii="Times New Roman" w:eastAsia="Times New Roman" w:hAnsi="Times New Roman" w:cs="Times New Roman"/>
                <w:b/>
                <w:bCs/>
                <w:color w:val="000000"/>
                <w:sz w:val="24"/>
                <w:szCs w:val="24"/>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rsidR="005E6ED8" w:rsidRPr="0092731F" w:rsidRDefault="005E6ED8" w:rsidP="00803A02">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 xml:space="preserve">Sabiedrības ar ierobežotu atbildību "Labiekārtošana-D" </w:t>
            </w:r>
            <w:r w:rsidR="007B21F3">
              <w:rPr>
                <w:rFonts w:ascii="Times New Roman" w:eastAsia="Times New Roman" w:hAnsi="Times New Roman" w:cs="Times New Roman"/>
                <w:color w:val="000000"/>
                <w:sz w:val="24"/>
                <w:szCs w:val="24"/>
                <w:lang w:eastAsia="en-GB"/>
              </w:rPr>
              <w:t>t</w:t>
            </w:r>
            <w:r w:rsidR="00BA150F">
              <w:rPr>
                <w:rFonts w:ascii="Times New Roman" w:eastAsia="Times New Roman" w:hAnsi="Times New Roman" w:cs="Times New Roman"/>
                <w:color w:val="000000"/>
                <w:sz w:val="24"/>
                <w:szCs w:val="24"/>
                <w:lang w:eastAsia="en-GB"/>
              </w:rPr>
              <w:t xml:space="preserve">ransporta iecirkņa </w:t>
            </w:r>
            <w:r w:rsidRPr="0092731F">
              <w:rPr>
                <w:rFonts w:ascii="Times New Roman" w:eastAsia="Times New Roman" w:hAnsi="Times New Roman" w:cs="Times New Roman"/>
                <w:color w:val="000000"/>
                <w:sz w:val="24"/>
                <w:szCs w:val="24"/>
                <w:lang w:eastAsia="en-GB"/>
              </w:rPr>
              <w:t xml:space="preserve">vadītājs </w:t>
            </w:r>
            <w:r w:rsidR="00BA150F">
              <w:rPr>
                <w:rFonts w:ascii="Times New Roman" w:eastAsia="Times New Roman" w:hAnsi="Times New Roman" w:cs="Times New Roman"/>
                <w:color w:val="000000"/>
                <w:sz w:val="24"/>
                <w:szCs w:val="24"/>
                <w:lang w:eastAsia="en-GB"/>
              </w:rPr>
              <w:t>Renāts Jočis</w:t>
            </w:r>
            <w:r w:rsidRPr="0092731F">
              <w:rPr>
                <w:rFonts w:ascii="Times New Roman" w:eastAsia="Times New Roman" w:hAnsi="Times New Roman" w:cs="Times New Roman"/>
                <w:color w:val="000000"/>
                <w:sz w:val="24"/>
                <w:szCs w:val="24"/>
                <w:lang w:eastAsia="en-GB"/>
              </w:rPr>
              <w:t xml:space="preserve">, tālr.: </w:t>
            </w:r>
            <w:r w:rsidR="00BA150F">
              <w:rPr>
                <w:rFonts w:ascii="Times New Roman" w:eastAsia="Times New Roman" w:hAnsi="Times New Roman" w:cs="Times New Roman"/>
                <w:color w:val="000000"/>
                <w:sz w:val="24"/>
                <w:szCs w:val="24"/>
                <w:lang w:eastAsia="en-GB"/>
              </w:rPr>
              <w:t>29452562</w:t>
            </w:r>
          </w:p>
        </w:tc>
      </w:tr>
      <w:tr w:rsidR="005E6ED8" w:rsidRPr="0092731F" w:rsidTr="006C3EFC">
        <w:tc>
          <w:tcPr>
            <w:tcW w:w="2842" w:type="dxa"/>
            <w:tcBorders>
              <w:top w:val="single" w:sz="4" w:space="0" w:color="auto"/>
              <w:left w:val="single" w:sz="4" w:space="0" w:color="auto"/>
              <w:bottom w:val="single" w:sz="4" w:space="0" w:color="auto"/>
              <w:right w:val="single" w:sz="4" w:space="0" w:color="auto"/>
            </w:tcBorders>
            <w:vAlign w:val="center"/>
            <w:hideMark/>
          </w:tcPr>
          <w:p w:rsidR="005E6ED8" w:rsidRPr="0092731F" w:rsidRDefault="005E6ED8" w:rsidP="006C3EFC">
            <w:pPr>
              <w:spacing w:after="0" w:line="240" w:lineRule="auto"/>
              <w:jc w:val="center"/>
              <w:rPr>
                <w:rFonts w:ascii="Times New Roman" w:eastAsia="Times New Roman" w:hAnsi="Times New Roman" w:cs="Times New Roman"/>
                <w:b/>
                <w:color w:val="000000"/>
                <w:sz w:val="24"/>
                <w:szCs w:val="24"/>
                <w:lang w:eastAsia="en-GB"/>
              </w:rPr>
            </w:pPr>
            <w:r w:rsidRPr="0092731F">
              <w:rPr>
                <w:rFonts w:ascii="Times New Roman" w:eastAsia="Times New Roman" w:hAnsi="Times New Roman" w:cs="Times New Roman"/>
                <w:b/>
                <w:color w:val="000000"/>
                <w:sz w:val="24"/>
                <w:szCs w:val="24"/>
                <w:lang w:eastAsia="en-GB"/>
              </w:rPr>
              <w:t>Faksa nr.</w:t>
            </w:r>
          </w:p>
        </w:tc>
        <w:tc>
          <w:tcPr>
            <w:tcW w:w="6514" w:type="dxa"/>
            <w:gridSpan w:val="2"/>
            <w:tcBorders>
              <w:top w:val="single" w:sz="4" w:space="0" w:color="auto"/>
              <w:left w:val="single" w:sz="4" w:space="0" w:color="auto"/>
              <w:bottom w:val="single" w:sz="4" w:space="0" w:color="auto"/>
              <w:right w:val="single" w:sz="4" w:space="0" w:color="auto"/>
            </w:tcBorders>
            <w:hideMark/>
          </w:tcPr>
          <w:p w:rsidR="005E6ED8" w:rsidRPr="0092731F" w:rsidRDefault="005E6ED8" w:rsidP="006C3EFC">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654 57652</w:t>
            </w:r>
          </w:p>
        </w:tc>
      </w:tr>
      <w:tr w:rsidR="005E6ED8" w:rsidRPr="0092731F" w:rsidTr="006C3EFC">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rsidR="005E6ED8" w:rsidRPr="0092731F" w:rsidRDefault="005E6ED8" w:rsidP="006C3EFC">
            <w:pPr>
              <w:spacing w:after="0" w:line="240" w:lineRule="auto"/>
              <w:jc w:val="center"/>
              <w:rPr>
                <w:rFonts w:ascii="Times New Roman" w:eastAsia="Times New Roman" w:hAnsi="Times New Roman" w:cs="Times New Roman"/>
                <w:b/>
                <w:color w:val="000000"/>
                <w:sz w:val="24"/>
                <w:szCs w:val="24"/>
                <w:lang w:eastAsia="en-GB"/>
              </w:rPr>
            </w:pPr>
            <w:r w:rsidRPr="0092731F">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rsidR="005E6ED8" w:rsidRPr="0092731F" w:rsidRDefault="005E6ED8" w:rsidP="006C3EFC">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Pirmdiena</w:t>
            </w:r>
          </w:p>
          <w:p w:rsidR="005E6ED8" w:rsidRPr="0092731F" w:rsidRDefault="005E6ED8" w:rsidP="006C3EFC">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Otrdiena</w:t>
            </w:r>
          </w:p>
          <w:p w:rsidR="005E6ED8" w:rsidRPr="0092731F" w:rsidRDefault="005E6ED8" w:rsidP="006C3EFC">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Trešdiena</w:t>
            </w:r>
          </w:p>
          <w:p w:rsidR="005E6ED8" w:rsidRPr="0092731F" w:rsidRDefault="005E6ED8" w:rsidP="006C3EFC">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Ceturtdiena</w:t>
            </w:r>
          </w:p>
          <w:p w:rsidR="005E6ED8" w:rsidRPr="0092731F" w:rsidRDefault="005E6ED8" w:rsidP="006C3EFC">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rsidR="005E6ED8" w:rsidRPr="0092731F" w:rsidRDefault="005E6ED8" w:rsidP="006C3EFC">
            <w:pPr>
              <w:spacing w:after="0" w:line="240" w:lineRule="auto"/>
              <w:rPr>
                <w:rFonts w:ascii="Times New Roman" w:eastAsia="Times New Roman" w:hAnsi="Times New Roman" w:cs="Times New Roman"/>
                <w:sz w:val="24"/>
                <w:szCs w:val="24"/>
                <w:lang w:eastAsia="en-GB"/>
              </w:rPr>
            </w:pPr>
            <w:r w:rsidRPr="0092731F">
              <w:rPr>
                <w:rFonts w:ascii="Times New Roman" w:eastAsia="Times New Roman" w:hAnsi="Times New Roman" w:cs="Times New Roman"/>
                <w:sz w:val="24"/>
                <w:szCs w:val="24"/>
                <w:lang w:eastAsia="en-GB"/>
              </w:rPr>
              <w:t>No 08.00 līdz 12.00 un no 12.30 līdz 18.00</w:t>
            </w:r>
          </w:p>
          <w:p w:rsidR="005E6ED8" w:rsidRPr="0092731F" w:rsidRDefault="005E6ED8" w:rsidP="006C3EFC">
            <w:pPr>
              <w:spacing w:after="0" w:line="240" w:lineRule="auto"/>
              <w:rPr>
                <w:rFonts w:ascii="Times New Roman" w:eastAsia="Times New Roman" w:hAnsi="Times New Roman" w:cs="Times New Roman"/>
                <w:sz w:val="24"/>
                <w:szCs w:val="24"/>
                <w:lang w:eastAsia="en-GB"/>
              </w:rPr>
            </w:pPr>
            <w:r w:rsidRPr="0092731F">
              <w:rPr>
                <w:rFonts w:ascii="Times New Roman" w:eastAsia="Times New Roman" w:hAnsi="Times New Roman" w:cs="Times New Roman"/>
                <w:sz w:val="24"/>
                <w:szCs w:val="24"/>
                <w:lang w:eastAsia="en-GB"/>
              </w:rPr>
              <w:t>No 08.00 līdz 12.00 un no 12.30 līdz 16.30</w:t>
            </w:r>
          </w:p>
          <w:p w:rsidR="005E6ED8" w:rsidRPr="0092731F" w:rsidRDefault="005E6ED8" w:rsidP="006C3EFC">
            <w:pPr>
              <w:spacing w:after="0" w:line="240" w:lineRule="auto"/>
              <w:rPr>
                <w:rFonts w:ascii="Times New Roman" w:eastAsia="Times New Roman" w:hAnsi="Times New Roman" w:cs="Times New Roman"/>
                <w:sz w:val="24"/>
                <w:szCs w:val="24"/>
                <w:lang w:eastAsia="en-GB"/>
              </w:rPr>
            </w:pPr>
            <w:r w:rsidRPr="0092731F">
              <w:rPr>
                <w:rFonts w:ascii="Times New Roman" w:eastAsia="Times New Roman" w:hAnsi="Times New Roman" w:cs="Times New Roman"/>
                <w:sz w:val="24"/>
                <w:szCs w:val="24"/>
                <w:lang w:eastAsia="en-GB"/>
              </w:rPr>
              <w:t>No 08.00 līdz 12.00 un no 12.30 līdz 16.30</w:t>
            </w:r>
          </w:p>
          <w:p w:rsidR="005E6ED8" w:rsidRPr="0092731F" w:rsidRDefault="005E6ED8" w:rsidP="006C3EFC">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No 08.00 līdz 12.00 un no 12.30 līdz 16.30</w:t>
            </w:r>
          </w:p>
          <w:p w:rsidR="005E6ED8" w:rsidRPr="0092731F" w:rsidRDefault="005E6ED8" w:rsidP="006C3EFC">
            <w:pPr>
              <w:spacing w:after="0" w:line="240" w:lineRule="auto"/>
              <w:rPr>
                <w:rFonts w:ascii="Times New Roman" w:eastAsia="Times New Roman" w:hAnsi="Times New Roman" w:cs="Times New Roman"/>
                <w:color w:val="000000"/>
                <w:sz w:val="24"/>
                <w:szCs w:val="24"/>
                <w:lang w:eastAsia="en-GB"/>
              </w:rPr>
            </w:pPr>
            <w:r w:rsidRPr="0092731F">
              <w:rPr>
                <w:rFonts w:ascii="Times New Roman" w:eastAsia="Times New Roman" w:hAnsi="Times New Roman" w:cs="Times New Roman"/>
                <w:color w:val="000000"/>
                <w:sz w:val="24"/>
                <w:szCs w:val="24"/>
                <w:lang w:eastAsia="en-GB"/>
              </w:rPr>
              <w:t>No 08.00 līdz 12.00 un no 12.30 līdz 15.00</w:t>
            </w:r>
          </w:p>
        </w:tc>
      </w:tr>
    </w:tbl>
    <w:p w:rsidR="005E6ED8" w:rsidRPr="0092731F" w:rsidRDefault="005E6ED8" w:rsidP="005E6ED8">
      <w:pPr>
        <w:spacing w:after="0" w:line="240" w:lineRule="auto"/>
        <w:jc w:val="both"/>
        <w:rPr>
          <w:rFonts w:ascii="Times New Roman" w:eastAsia="Times New Roman" w:hAnsi="Times New Roman" w:cs="Times New Roman"/>
          <w:color w:val="000000"/>
          <w:sz w:val="24"/>
          <w:szCs w:val="24"/>
          <w:lang w:eastAsia="en-GB"/>
        </w:rPr>
      </w:pPr>
    </w:p>
    <w:p w:rsidR="005E6ED8" w:rsidRPr="0092731F" w:rsidRDefault="005E6ED8" w:rsidP="005E6ED8">
      <w:pPr>
        <w:spacing w:after="0" w:line="240" w:lineRule="auto"/>
        <w:jc w:val="both"/>
        <w:rPr>
          <w:rFonts w:ascii="Times New Roman" w:eastAsia="Times New Roman" w:hAnsi="Times New Roman" w:cs="Times New Roman"/>
          <w:bCs/>
          <w:sz w:val="24"/>
          <w:szCs w:val="24"/>
          <w:lang w:eastAsia="en-GB"/>
        </w:rPr>
      </w:pPr>
      <w:r w:rsidRPr="0092731F">
        <w:rPr>
          <w:rFonts w:ascii="Times New Roman" w:eastAsia="Times New Roman" w:hAnsi="Times New Roman" w:cs="Times New Roman"/>
          <w:b/>
          <w:bCs/>
          <w:sz w:val="24"/>
          <w:szCs w:val="24"/>
          <w:lang w:eastAsia="en-GB"/>
        </w:rPr>
        <w:t>2. Darba mērķis:</w:t>
      </w:r>
      <w:r w:rsidRPr="0092731F">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n</w:t>
      </w:r>
      <w:r w:rsidRPr="0092731F">
        <w:rPr>
          <w:rFonts w:ascii="Times New Roman" w:eastAsia="Times New Roman" w:hAnsi="Times New Roman" w:cs="Times New Roman"/>
          <w:bCs/>
          <w:sz w:val="24"/>
          <w:szCs w:val="24"/>
          <w:lang w:eastAsia="en-GB"/>
        </w:rPr>
        <w:t xml:space="preserve">odrošināt  </w:t>
      </w:r>
      <w:r>
        <w:rPr>
          <w:rFonts w:ascii="Times New Roman" w:eastAsia="Times New Roman" w:hAnsi="Times New Roman" w:cs="Times New Roman"/>
          <w:bCs/>
          <w:sz w:val="24"/>
          <w:szCs w:val="24"/>
          <w:lang w:eastAsia="en-GB"/>
        </w:rPr>
        <w:t xml:space="preserve">Pasūtītāja </w:t>
      </w:r>
      <w:r w:rsidRPr="005E6ED8">
        <w:rPr>
          <w:rFonts w:ascii="Times New Roman" w:eastAsia="Calibri" w:hAnsi="Times New Roman" w:cs="Times New Roman"/>
          <w:color w:val="000000"/>
          <w:sz w:val="24"/>
          <w:szCs w:val="24"/>
        </w:rPr>
        <w:t>transportlīdzek</w:t>
      </w:r>
      <w:r>
        <w:rPr>
          <w:rFonts w:ascii="Times New Roman" w:eastAsia="Calibri" w:hAnsi="Times New Roman" w:cs="Times New Roman"/>
          <w:color w:val="000000"/>
          <w:sz w:val="24"/>
          <w:szCs w:val="24"/>
        </w:rPr>
        <w:t>ļa</w:t>
      </w:r>
      <w:r w:rsidRPr="005E6ED8">
        <w:rPr>
          <w:rFonts w:ascii="Times New Roman" w:eastAsia="Calibri" w:hAnsi="Times New Roman" w:cs="Times New Roman"/>
          <w:color w:val="000000"/>
          <w:sz w:val="24"/>
          <w:szCs w:val="24"/>
        </w:rPr>
        <w:t xml:space="preserve"> VW </w:t>
      </w:r>
      <w:r w:rsidR="00F979B9">
        <w:rPr>
          <w:rFonts w:ascii="Times New Roman" w:eastAsia="Calibri" w:hAnsi="Times New Roman" w:cs="Times New Roman"/>
          <w:color w:val="000000"/>
          <w:sz w:val="24"/>
          <w:szCs w:val="24"/>
        </w:rPr>
        <w:t xml:space="preserve">Transporter </w:t>
      </w:r>
      <w:r w:rsidRPr="005E6ED8">
        <w:rPr>
          <w:rFonts w:ascii="Times New Roman" w:eastAsia="Calibri" w:hAnsi="Times New Roman" w:cs="Times New Roman"/>
          <w:color w:val="000000"/>
          <w:sz w:val="24"/>
          <w:szCs w:val="24"/>
        </w:rPr>
        <w:t>remontdarbus</w:t>
      </w:r>
      <w:r w:rsidRPr="0092731F">
        <w:rPr>
          <w:rFonts w:ascii="Times New Roman" w:eastAsia="Times New Roman" w:hAnsi="Times New Roman" w:cs="Times New Roman"/>
          <w:bCs/>
          <w:sz w:val="24"/>
          <w:szCs w:val="24"/>
          <w:lang w:eastAsia="en-GB"/>
        </w:rPr>
        <w:t xml:space="preserve">. </w:t>
      </w:r>
    </w:p>
    <w:p w:rsidR="005E6ED8" w:rsidRPr="0092731F" w:rsidRDefault="005E6ED8" w:rsidP="005E6ED8">
      <w:pPr>
        <w:spacing w:after="0" w:line="240" w:lineRule="auto"/>
        <w:ind w:right="-908"/>
        <w:jc w:val="both"/>
        <w:rPr>
          <w:rFonts w:ascii="Times New Roman" w:eastAsia="Times New Roman" w:hAnsi="Times New Roman" w:cs="Times New Roman"/>
          <w:b/>
          <w:color w:val="000000"/>
          <w:sz w:val="24"/>
          <w:szCs w:val="24"/>
          <w:lang w:eastAsia="en-GB"/>
        </w:rPr>
      </w:pPr>
      <w:r w:rsidRPr="0092731F">
        <w:rPr>
          <w:rFonts w:ascii="Times New Roman" w:eastAsia="Times New Roman" w:hAnsi="Times New Roman" w:cs="Times New Roman"/>
          <w:sz w:val="24"/>
          <w:szCs w:val="24"/>
          <w:lang w:eastAsia="en-GB"/>
        </w:rPr>
        <w:t>3. Veicamo darbu apraksts: saskaņā ar tehnisko specifikāciju pielikumā.</w:t>
      </w:r>
    </w:p>
    <w:p w:rsidR="005E6ED8" w:rsidRPr="0092731F" w:rsidRDefault="005E6ED8" w:rsidP="00D515C4">
      <w:pPr>
        <w:spacing w:after="0" w:line="240" w:lineRule="auto"/>
        <w:ind w:right="-2"/>
        <w:jc w:val="both"/>
        <w:rPr>
          <w:rFonts w:ascii="Times New Roman" w:eastAsia="Times New Roman" w:hAnsi="Times New Roman" w:cs="Times New Roman"/>
          <w:b/>
          <w:color w:val="000000"/>
          <w:sz w:val="24"/>
          <w:szCs w:val="24"/>
          <w:lang w:eastAsia="en-GB"/>
        </w:rPr>
      </w:pPr>
      <w:r w:rsidRPr="0092731F">
        <w:rPr>
          <w:rFonts w:ascii="Times New Roman" w:eastAsia="Times New Roman" w:hAnsi="Times New Roman" w:cs="Times New Roman"/>
          <w:sz w:val="24"/>
          <w:szCs w:val="24"/>
          <w:lang w:eastAsia="en-GB"/>
        </w:rPr>
        <w:t xml:space="preserve">4. </w:t>
      </w:r>
      <w:r w:rsidR="005936C1">
        <w:rPr>
          <w:rFonts w:ascii="Times New Roman" w:eastAsia="Times New Roman" w:hAnsi="Times New Roman" w:cs="Times New Roman"/>
          <w:bCs/>
          <w:sz w:val="24"/>
          <w:szCs w:val="24"/>
        </w:rPr>
        <w:t xml:space="preserve">Kritērijs </w:t>
      </w:r>
      <w:r w:rsidRPr="0092731F">
        <w:rPr>
          <w:rFonts w:ascii="Times New Roman" w:eastAsia="Times New Roman" w:hAnsi="Times New Roman" w:cs="Times New Roman"/>
          <w:bCs/>
          <w:sz w:val="24"/>
          <w:szCs w:val="24"/>
        </w:rPr>
        <w:t xml:space="preserve">pēc kura tiks izvēlēts piegādātājs: </w:t>
      </w:r>
      <w:r>
        <w:rPr>
          <w:rFonts w:ascii="Times New Roman" w:eastAsia="Times New Roman" w:hAnsi="Times New Roman" w:cs="Times New Roman"/>
          <w:bCs/>
          <w:sz w:val="24"/>
          <w:szCs w:val="24"/>
        </w:rPr>
        <w:t>saimnieciski visizdevīgākais piedāvājums</w:t>
      </w:r>
      <w:r w:rsidR="00E96A00">
        <w:rPr>
          <w:rFonts w:ascii="Times New Roman" w:eastAsia="Times New Roman" w:hAnsi="Times New Roman" w:cs="Times New Roman"/>
          <w:bCs/>
          <w:sz w:val="24"/>
          <w:szCs w:val="24"/>
        </w:rPr>
        <w:t xml:space="preserve"> (piedāvajums, kurš iegūs lielāko punktu skaitu</w:t>
      </w:r>
      <w:r w:rsidR="00D515C4">
        <w:rPr>
          <w:rFonts w:ascii="Times New Roman" w:eastAsia="Times New Roman" w:hAnsi="Times New Roman" w:cs="Times New Roman"/>
          <w:bCs/>
          <w:sz w:val="24"/>
          <w:szCs w:val="24"/>
        </w:rPr>
        <w:t xml:space="preserve"> pēc tehniskās specifikācijas minētas formulas (sk.</w:t>
      </w:r>
      <w:r w:rsidR="004B09DC" w:rsidRPr="004B09DC">
        <w:rPr>
          <w:rFonts w:ascii="Times New Roman" w:eastAsia="Times New Roman" w:hAnsi="Times New Roman" w:cs="Times New Roman"/>
          <w:bCs/>
          <w:sz w:val="24"/>
          <w:szCs w:val="24"/>
        </w:rPr>
        <w:t xml:space="preserve"> </w:t>
      </w:r>
      <w:r w:rsidR="004B09DC">
        <w:rPr>
          <w:rFonts w:ascii="Times New Roman" w:eastAsia="Times New Roman" w:hAnsi="Times New Roman" w:cs="Times New Roman"/>
          <w:bCs/>
          <w:sz w:val="24"/>
          <w:szCs w:val="24"/>
        </w:rPr>
        <w:t xml:space="preserve">tehniskās specifikācijas </w:t>
      </w:r>
      <w:r w:rsidR="00D515C4">
        <w:rPr>
          <w:rFonts w:ascii="Times New Roman" w:eastAsia="Times New Roman" w:hAnsi="Times New Roman" w:cs="Times New Roman"/>
          <w:bCs/>
          <w:sz w:val="24"/>
          <w:szCs w:val="24"/>
        </w:rPr>
        <w:t>1.6.punktu).</w:t>
      </w:r>
    </w:p>
    <w:p w:rsidR="005E6ED8" w:rsidRPr="0092731F" w:rsidRDefault="005E6ED8" w:rsidP="005E6ED8">
      <w:pPr>
        <w:spacing w:after="0" w:line="240" w:lineRule="auto"/>
        <w:jc w:val="both"/>
        <w:rPr>
          <w:rFonts w:ascii="Times New Roman" w:eastAsia="Times New Roman" w:hAnsi="Times New Roman" w:cs="Times New Roman"/>
          <w:b/>
          <w:color w:val="000000"/>
          <w:sz w:val="24"/>
          <w:szCs w:val="24"/>
          <w:lang w:eastAsia="en-GB"/>
        </w:rPr>
      </w:pPr>
      <w:r w:rsidRPr="0092731F">
        <w:rPr>
          <w:rFonts w:ascii="Times New Roman" w:eastAsia="Times New Roman" w:hAnsi="Times New Roman" w:cs="Times New Roman"/>
          <w:bCs/>
          <w:sz w:val="24"/>
          <w:szCs w:val="24"/>
        </w:rPr>
        <w:t>5.</w:t>
      </w:r>
      <w:r w:rsidRPr="0092731F">
        <w:rPr>
          <w:rFonts w:ascii="Times New Roman" w:eastAsia="Times New Roman" w:hAnsi="Times New Roman" w:cs="Times New Roman"/>
          <w:b/>
          <w:bCs/>
          <w:sz w:val="24"/>
          <w:szCs w:val="24"/>
        </w:rPr>
        <w:t xml:space="preserve"> Pretendents iesniedz piedāvājumu </w:t>
      </w:r>
      <w:r w:rsidRPr="0092731F">
        <w:rPr>
          <w:rFonts w:ascii="Times New Roman" w:eastAsia="Times New Roman" w:hAnsi="Times New Roman" w:cs="Times New Roman"/>
          <w:bCs/>
          <w:sz w:val="24"/>
          <w:szCs w:val="24"/>
        </w:rPr>
        <w:t xml:space="preserve">atbilstoši </w:t>
      </w:r>
      <w:r w:rsidR="00F032D7">
        <w:rPr>
          <w:rFonts w:ascii="Times New Roman" w:eastAsia="Times New Roman" w:hAnsi="Times New Roman" w:cs="Times New Roman"/>
          <w:sz w:val="24"/>
          <w:szCs w:val="24"/>
          <w:lang w:eastAsia="en-GB"/>
        </w:rPr>
        <w:t>pievienotajā</w:t>
      </w:r>
      <w:r w:rsidRPr="0092731F">
        <w:rPr>
          <w:rFonts w:ascii="Times New Roman" w:eastAsia="Times New Roman" w:hAnsi="Times New Roman" w:cs="Times New Roman"/>
          <w:sz w:val="24"/>
          <w:szCs w:val="24"/>
          <w:lang w:eastAsia="en-GB"/>
        </w:rPr>
        <w:t xml:space="preserve">m formām, ievērojot </w:t>
      </w:r>
      <w:r w:rsidR="005936C1">
        <w:rPr>
          <w:rFonts w:ascii="Times New Roman" w:eastAsia="Times New Roman" w:hAnsi="Times New Roman" w:cs="Times New Roman"/>
          <w:bCs/>
          <w:sz w:val="24"/>
          <w:szCs w:val="24"/>
        </w:rPr>
        <w:t>Pasūtītāja norādītas prasība</w:t>
      </w:r>
      <w:r w:rsidRPr="0092731F">
        <w:rPr>
          <w:rFonts w:ascii="Times New Roman" w:eastAsia="Times New Roman" w:hAnsi="Times New Roman" w:cs="Times New Roman"/>
          <w:bCs/>
          <w:sz w:val="24"/>
          <w:szCs w:val="24"/>
        </w:rPr>
        <w:t>s.</w:t>
      </w:r>
    </w:p>
    <w:p w:rsidR="00A4481C" w:rsidRPr="00A4481C" w:rsidRDefault="005E6ED8" w:rsidP="00A4481C">
      <w:pPr>
        <w:spacing w:after="0" w:line="240" w:lineRule="auto"/>
        <w:ind w:right="83"/>
        <w:jc w:val="both"/>
        <w:rPr>
          <w:rFonts w:ascii="Times New Roman" w:hAnsi="Times New Roman" w:cs="Times New Roman"/>
          <w:bCs/>
          <w:sz w:val="24"/>
          <w:szCs w:val="24"/>
        </w:rPr>
      </w:pPr>
      <w:r w:rsidRPr="00A4481C">
        <w:rPr>
          <w:rFonts w:ascii="Times New Roman" w:eastAsia="Times New Roman" w:hAnsi="Times New Roman" w:cs="Times New Roman"/>
          <w:bCs/>
          <w:sz w:val="24"/>
          <w:szCs w:val="24"/>
        </w:rPr>
        <w:t>6. Piedāvājums iesniedzams līdz</w:t>
      </w:r>
      <w:r w:rsidRPr="00A4481C">
        <w:rPr>
          <w:rFonts w:ascii="Times New Roman" w:eastAsia="Times New Roman" w:hAnsi="Times New Roman" w:cs="Times New Roman"/>
          <w:b/>
          <w:bCs/>
          <w:sz w:val="24"/>
          <w:szCs w:val="24"/>
        </w:rPr>
        <w:t xml:space="preserve"> 201</w:t>
      </w:r>
      <w:r w:rsidR="00E33418" w:rsidRPr="00A4481C">
        <w:rPr>
          <w:rFonts w:ascii="Times New Roman" w:eastAsia="Times New Roman" w:hAnsi="Times New Roman" w:cs="Times New Roman"/>
          <w:b/>
          <w:bCs/>
          <w:sz w:val="24"/>
          <w:szCs w:val="24"/>
        </w:rPr>
        <w:t>8</w:t>
      </w:r>
      <w:r w:rsidRPr="00A4481C">
        <w:rPr>
          <w:rFonts w:ascii="Times New Roman" w:eastAsia="Times New Roman" w:hAnsi="Times New Roman" w:cs="Times New Roman"/>
          <w:b/>
          <w:bCs/>
          <w:sz w:val="24"/>
          <w:szCs w:val="24"/>
        </w:rPr>
        <w:t xml:space="preserve">.gada </w:t>
      </w:r>
      <w:r w:rsidR="00E33418" w:rsidRPr="00A4481C">
        <w:rPr>
          <w:rFonts w:ascii="Times New Roman" w:eastAsia="Times New Roman" w:hAnsi="Times New Roman" w:cs="Times New Roman"/>
          <w:b/>
          <w:bCs/>
          <w:sz w:val="24"/>
          <w:szCs w:val="24"/>
        </w:rPr>
        <w:t>31</w:t>
      </w:r>
      <w:r w:rsidRPr="00A4481C">
        <w:rPr>
          <w:rFonts w:ascii="Times New Roman" w:eastAsia="Times New Roman" w:hAnsi="Times New Roman" w:cs="Times New Roman"/>
          <w:b/>
          <w:bCs/>
          <w:sz w:val="24"/>
          <w:szCs w:val="24"/>
        </w:rPr>
        <w:t>.</w:t>
      </w:r>
      <w:r w:rsidR="00E33418" w:rsidRPr="00A4481C">
        <w:rPr>
          <w:rFonts w:ascii="Times New Roman" w:eastAsia="Times New Roman" w:hAnsi="Times New Roman" w:cs="Times New Roman"/>
          <w:b/>
          <w:bCs/>
          <w:sz w:val="24"/>
          <w:szCs w:val="24"/>
        </w:rPr>
        <w:t>maij</w:t>
      </w:r>
      <w:r w:rsidRPr="00A4481C">
        <w:rPr>
          <w:rFonts w:ascii="Times New Roman" w:eastAsia="Times New Roman" w:hAnsi="Times New Roman" w:cs="Times New Roman"/>
          <w:b/>
          <w:bCs/>
          <w:sz w:val="24"/>
          <w:szCs w:val="24"/>
        </w:rPr>
        <w:t>am, plkst.: 1</w:t>
      </w:r>
      <w:r w:rsidR="00145D4C" w:rsidRPr="00A4481C">
        <w:rPr>
          <w:rFonts w:ascii="Times New Roman" w:eastAsia="Times New Roman" w:hAnsi="Times New Roman" w:cs="Times New Roman"/>
          <w:b/>
          <w:bCs/>
          <w:sz w:val="24"/>
          <w:szCs w:val="24"/>
        </w:rPr>
        <w:t>6</w:t>
      </w:r>
      <w:r w:rsidRPr="00A4481C">
        <w:rPr>
          <w:rFonts w:ascii="Times New Roman" w:eastAsia="Times New Roman" w:hAnsi="Times New Roman" w:cs="Times New Roman"/>
          <w:b/>
          <w:bCs/>
          <w:sz w:val="24"/>
          <w:szCs w:val="24"/>
        </w:rPr>
        <w:t>.</w:t>
      </w:r>
      <w:r w:rsidR="00BA59E8" w:rsidRPr="00A4481C">
        <w:rPr>
          <w:rFonts w:ascii="Times New Roman" w:eastAsia="Times New Roman" w:hAnsi="Times New Roman" w:cs="Times New Roman"/>
          <w:b/>
          <w:bCs/>
          <w:sz w:val="24"/>
          <w:szCs w:val="24"/>
        </w:rPr>
        <w:t>0</w:t>
      </w:r>
      <w:r w:rsidRPr="00A4481C">
        <w:rPr>
          <w:rFonts w:ascii="Times New Roman" w:eastAsia="Times New Roman" w:hAnsi="Times New Roman" w:cs="Times New Roman"/>
          <w:b/>
          <w:bCs/>
          <w:sz w:val="24"/>
          <w:szCs w:val="24"/>
        </w:rPr>
        <w:t xml:space="preserve">0, </w:t>
      </w:r>
      <w:r w:rsidR="00A4481C" w:rsidRPr="00A4481C">
        <w:rPr>
          <w:rFonts w:ascii="Times New Roman" w:hAnsi="Times New Roman" w:cs="Times New Roman"/>
          <w:bCs/>
          <w:sz w:val="24"/>
          <w:szCs w:val="24"/>
        </w:rPr>
        <w:t>Sabiedrībā ar ierobežotu atbildību "Labiekārtošana-D", 1.Pasažieru  ielā 6, Daugavpilī, LV-5401, 4.kabinetā,</w:t>
      </w:r>
      <w:r w:rsidR="00A4481C" w:rsidRPr="00A4481C">
        <w:rPr>
          <w:rFonts w:ascii="Times New Roman" w:hAnsi="Times New Roman" w:cs="Times New Roman"/>
          <w:b/>
          <w:bCs/>
          <w:sz w:val="24"/>
          <w:szCs w:val="24"/>
        </w:rPr>
        <w:t xml:space="preserve"> </w:t>
      </w:r>
      <w:r w:rsidR="00A4481C" w:rsidRPr="00A4481C">
        <w:rPr>
          <w:rFonts w:ascii="Times New Roman" w:hAnsi="Times New Roman" w:cs="Times New Roman"/>
          <w:bCs/>
          <w:sz w:val="24"/>
          <w:szCs w:val="24"/>
        </w:rPr>
        <w:t>vai</w:t>
      </w:r>
      <w:r w:rsidR="00A4481C" w:rsidRPr="00A4481C">
        <w:rPr>
          <w:rFonts w:ascii="Times New Roman" w:hAnsi="Times New Roman" w:cs="Times New Roman"/>
          <w:b/>
          <w:bCs/>
          <w:sz w:val="24"/>
          <w:szCs w:val="24"/>
        </w:rPr>
        <w:t xml:space="preserve"> </w:t>
      </w:r>
      <w:r w:rsidR="00A4481C" w:rsidRPr="00A4481C">
        <w:rPr>
          <w:rFonts w:ascii="Times New Roman" w:hAnsi="Times New Roman" w:cs="Times New Roman"/>
          <w:bCs/>
          <w:sz w:val="24"/>
          <w:szCs w:val="24"/>
        </w:rPr>
        <w:t>elektroniski skenētajā veidā sūtot uz e-pasta adresi:</w:t>
      </w:r>
      <w:r w:rsidR="00A4481C" w:rsidRPr="00A4481C">
        <w:rPr>
          <w:rFonts w:ascii="Times New Roman" w:hAnsi="Times New Roman" w:cs="Times New Roman"/>
          <w:b/>
          <w:bCs/>
          <w:sz w:val="24"/>
          <w:szCs w:val="24"/>
        </w:rPr>
        <w:t xml:space="preserve"> aleksandrs.birjukovs@labiekartosana.lv</w:t>
      </w:r>
    </w:p>
    <w:p w:rsidR="005E6ED8" w:rsidRDefault="005E6ED8" w:rsidP="005E6ED8">
      <w:pPr>
        <w:spacing w:after="0" w:line="240" w:lineRule="auto"/>
        <w:jc w:val="both"/>
        <w:rPr>
          <w:rFonts w:ascii="Times New Roman" w:eastAsia="Times New Roman" w:hAnsi="Times New Roman" w:cs="Times New Roman"/>
          <w:bCs/>
          <w:sz w:val="24"/>
          <w:szCs w:val="24"/>
        </w:rPr>
      </w:pPr>
      <w:r w:rsidRPr="0092731F">
        <w:rPr>
          <w:rFonts w:ascii="Times New Roman" w:eastAsia="Times New Roman" w:hAnsi="Times New Roman" w:cs="Times New Roman"/>
          <w:b/>
          <w:bCs/>
          <w:sz w:val="24"/>
          <w:szCs w:val="24"/>
        </w:rPr>
        <w:t xml:space="preserve">7. Līguma darbības laiks (darbu izpildes termiņš): </w:t>
      </w:r>
      <w:r w:rsidRPr="0092731F">
        <w:rPr>
          <w:rFonts w:ascii="Times New Roman" w:eastAsia="Times New Roman" w:hAnsi="Times New Roman" w:cs="Times New Roman"/>
          <w:bCs/>
          <w:sz w:val="24"/>
          <w:szCs w:val="24"/>
        </w:rPr>
        <w:t xml:space="preserve">līdz trīs darba dienām pēc </w:t>
      </w:r>
      <w:r>
        <w:rPr>
          <w:rFonts w:ascii="Times New Roman" w:eastAsia="Times New Roman" w:hAnsi="Times New Roman" w:cs="Times New Roman"/>
          <w:bCs/>
          <w:sz w:val="24"/>
          <w:szCs w:val="24"/>
        </w:rPr>
        <w:t>līguma parakstīšanas un pasūtījuma veikšanas.</w:t>
      </w:r>
    </w:p>
    <w:p w:rsidR="005E6ED8" w:rsidRPr="0092731F" w:rsidRDefault="005E6ED8" w:rsidP="005E6ED8">
      <w:pPr>
        <w:spacing w:after="0" w:line="240" w:lineRule="auto"/>
        <w:jc w:val="both"/>
        <w:rPr>
          <w:rFonts w:ascii="Times New Roman" w:eastAsia="Times New Roman" w:hAnsi="Times New Roman" w:cs="Times New Roman"/>
          <w:bCs/>
          <w:sz w:val="24"/>
          <w:szCs w:val="24"/>
        </w:rPr>
      </w:pPr>
      <w:r w:rsidRPr="0092731F">
        <w:rPr>
          <w:rFonts w:ascii="Times New Roman" w:eastAsia="Times New Roman" w:hAnsi="Times New Roman" w:cs="Times New Roman"/>
          <w:bCs/>
          <w:sz w:val="24"/>
          <w:szCs w:val="24"/>
        </w:rPr>
        <w:t>8.</w:t>
      </w:r>
      <w:r w:rsidRPr="0092731F">
        <w:rPr>
          <w:rFonts w:ascii="Times New Roman" w:eastAsia="Times New Roman" w:hAnsi="Times New Roman" w:cs="Times New Roman"/>
          <w:b/>
          <w:bCs/>
          <w:sz w:val="24"/>
          <w:szCs w:val="24"/>
        </w:rPr>
        <w:t xml:space="preserve"> Citi nosacījumi: </w:t>
      </w:r>
    </w:p>
    <w:p w:rsidR="005E6ED8" w:rsidRPr="0092731F" w:rsidRDefault="005E6ED8" w:rsidP="005E6ED8">
      <w:pPr>
        <w:spacing w:after="0" w:line="240" w:lineRule="auto"/>
        <w:jc w:val="both"/>
        <w:rPr>
          <w:rFonts w:ascii="Times New Roman" w:eastAsia="Calibri" w:hAnsi="Times New Roman" w:cs="Times New Roman"/>
          <w:sz w:val="24"/>
          <w:szCs w:val="24"/>
        </w:rPr>
      </w:pPr>
      <w:r w:rsidRPr="0092731F">
        <w:rPr>
          <w:rFonts w:ascii="Times New Roman" w:eastAsia="Times New Roman" w:hAnsi="Times New Roman" w:cs="Times New Roman"/>
          <w:bCs/>
          <w:sz w:val="24"/>
          <w:szCs w:val="24"/>
        </w:rPr>
        <w:t>8.1.iepirkuma procedūrā drīkst piedalīties LR Komercreģistrā reģistrētas un atbilstošā ārvalstu reģistrā reģistrētas fiziskās, juridiskās personas vai personu apvienības</w:t>
      </w:r>
      <w:r w:rsidRPr="0092731F">
        <w:rPr>
          <w:rFonts w:ascii="Times New Roman" w:eastAsia="Calibri" w:hAnsi="Times New Roman" w:cs="Times New Roman"/>
          <w:sz w:val="24"/>
          <w:szCs w:val="24"/>
        </w:rPr>
        <w:t>;</w:t>
      </w:r>
    </w:p>
    <w:p w:rsidR="005E6ED8" w:rsidRPr="0092731F" w:rsidRDefault="005E6ED8" w:rsidP="005E6ED8">
      <w:pPr>
        <w:spacing w:after="0" w:line="240" w:lineRule="auto"/>
        <w:jc w:val="both"/>
        <w:rPr>
          <w:rFonts w:ascii="Times New Roman" w:eastAsia="Times New Roman" w:hAnsi="Times New Roman" w:cs="Times New Roman"/>
          <w:bCs/>
          <w:sz w:val="24"/>
          <w:szCs w:val="24"/>
        </w:rPr>
      </w:pPr>
      <w:r w:rsidRPr="0092731F">
        <w:rPr>
          <w:rFonts w:ascii="Times New Roman" w:eastAsia="Calibri" w:hAnsi="Times New Roman" w:cs="Times New Roman"/>
          <w:sz w:val="24"/>
          <w:szCs w:val="24"/>
        </w:rPr>
        <w:t xml:space="preserve">8.1.1. </w:t>
      </w:r>
      <w:r w:rsidRPr="0092731F">
        <w:rPr>
          <w:rFonts w:ascii="Times New Roman" w:eastAsia="Times New Roman" w:hAnsi="Times New Roman" w:cs="Times New Roman"/>
          <w:bCs/>
          <w:sz w:val="24"/>
          <w:szCs w:val="24"/>
        </w:rPr>
        <w:t xml:space="preserve">Latvijā reģistrētam pretendentam reģistrācijas apliecības kopija nav jāiesniedz; </w:t>
      </w:r>
    </w:p>
    <w:p w:rsidR="005E6ED8" w:rsidRPr="0092731F" w:rsidRDefault="005E6ED8" w:rsidP="005E6ED8">
      <w:pPr>
        <w:spacing w:after="0" w:line="240" w:lineRule="auto"/>
        <w:jc w:val="both"/>
        <w:rPr>
          <w:rFonts w:ascii="Times New Roman" w:eastAsia="Times New Roman" w:hAnsi="Times New Roman" w:cs="Times New Roman"/>
          <w:bCs/>
          <w:sz w:val="24"/>
          <w:szCs w:val="24"/>
        </w:rPr>
      </w:pPr>
      <w:r w:rsidRPr="0092731F">
        <w:rPr>
          <w:rFonts w:ascii="Times New Roman" w:eastAsia="Times New Roman" w:hAnsi="Times New Roman" w:cs="Times New Roman"/>
          <w:bCs/>
          <w:sz w:val="24"/>
          <w:szCs w:val="24"/>
        </w:rPr>
        <w:t>8.1.2. ja pretendents nav reģistrēts Latvijā, tam jāiesniedz reģistrācijas valstī izsniegtas reģistrācijas apliecības kopija.</w:t>
      </w:r>
    </w:p>
    <w:p w:rsidR="005E6ED8" w:rsidRPr="0092731F" w:rsidRDefault="005E6ED8" w:rsidP="00DB02F9">
      <w:pPr>
        <w:tabs>
          <w:tab w:val="left" w:pos="7740"/>
        </w:tabs>
        <w:spacing w:after="0" w:line="240" w:lineRule="auto"/>
        <w:jc w:val="both"/>
        <w:rPr>
          <w:rFonts w:ascii="Times New Roman" w:eastAsia="Times New Roman" w:hAnsi="Times New Roman" w:cs="Times New Roman"/>
          <w:bCs/>
          <w:sz w:val="24"/>
          <w:szCs w:val="24"/>
        </w:rPr>
      </w:pPr>
      <w:r w:rsidRPr="0092731F">
        <w:rPr>
          <w:rFonts w:ascii="Times New Roman" w:eastAsia="Times New Roman" w:hAnsi="Times New Roman" w:cs="Times New Roman"/>
          <w:bCs/>
          <w:sz w:val="24"/>
          <w:szCs w:val="24"/>
        </w:rPr>
        <w:t>8.2. Darbu apmaksas veids: 100% pēcapmaksa.</w:t>
      </w:r>
      <w:r w:rsidR="00DB02F9">
        <w:rPr>
          <w:rFonts w:ascii="Times New Roman" w:eastAsia="Times New Roman" w:hAnsi="Times New Roman" w:cs="Times New Roman"/>
          <w:bCs/>
          <w:sz w:val="24"/>
          <w:szCs w:val="24"/>
        </w:rPr>
        <w:tab/>
      </w:r>
    </w:p>
    <w:p w:rsidR="005E6ED8" w:rsidRPr="0092731F" w:rsidRDefault="00E74034" w:rsidP="005E6ED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8.3. Apmaksas termiņš: </w:t>
      </w:r>
      <w:r w:rsidR="005E6ED8">
        <w:rPr>
          <w:rFonts w:ascii="Times New Roman" w:eastAsia="Times New Roman" w:hAnsi="Times New Roman" w:cs="Times New Roman"/>
          <w:bCs/>
          <w:sz w:val="24"/>
          <w:szCs w:val="24"/>
        </w:rPr>
        <w:t>45</w:t>
      </w:r>
      <w:r>
        <w:rPr>
          <w:rFonts w:ascii="Times New Roman" w:eastAsia="Times New Roman" w:hAnsi="Times New Roman" w:cs="Times New Roman"/>
          <w:bCs/>
          <w:sz w:val="24"/>
          <w:szCs w:val="24"/>
        </w:rPr>
        <w:t xml:space="preserve"> dienu laikā</w:t>
      </w:r>
      <w:r w:rsidR="005E6ED8" w:rsidRPr="0092731F">
        <w:rPr>
          <w:rFonts w:ascii="Times New Roman" w:eastAsia="Times New Roman" w:hAnsi="Times New Roman" w:cs="Times New Roman"/>
          <w:bCs/>
          <w:sz w:val="24"/>
          <w:szCs w:val="24"/>
        </w:rPr>
        <w:t xml:space="preserve"> pēc </w:t>
      </w:r>
      <w:r w:rsidR="00837AF3">
        <w:rPr>
          <w:rFonts w:ascii="Times New Roman" w:eastAsia="Times New Roman" w:hAnsi="Times New Roman" w:cs="Times New Roman"/>
          <w:bCs/>
          <w:sz w:val="24"/>
          <w:szCs w:val="24"/>
        </w:rPr>
        <w:t>pakalpojuma</w:t>
      </w:r>
      <w:r w:rsidR="005E6ED8" w:rsidRPr="0092731F">
        <w:rPr>
          <w:rFonts w:ascii="Times New Roman" w:eastAsia="Times New Roman" w:hAnsi="Times New Roman" w:cs="Times New Roman"/>
          <w:bCs/>
          <w:sz w:val="24"/>
          <w:szCs w:val="24"/>
        </w:rPr>
        <w:t xml:space="preserve"> saņemšanas. </w:t>
      </w:r>
    </w:p>
    <w:p w:rsidR="005E6ED8" w:rsidRPr="0092731F" w:rsidRDefault="005E6ED8" w:rsidP="005E6ED8">
      <w:pPr>
        <w:spacing w:after="0" w:line="240" w:lineRule="auto"/>
        <w:jc w:val="both"/>
        <w:rPr>
          <w:rFonts w:ascii="Times New Roman" w:eastAsia="Times New Roman" w:hAnsi="Times New Roman" w:cs="Times New Roman"/>
          <w:bCs/>
          <w:sz w:val="24"/>
          <w:szCs w:val="24"/>
        </w:rPr>
      </w:pPr>
    </w:p>
    <w:p w:rsidR="005E6ED8" w:rsidRPr="0092731F" w:rsidRDefault="005E6ED8" w:rsidP="005E6ED8">
      <w:pPr>
        <w:suppressAutoHyphens/>
        <w:spacing w:after="0" w:line="240" w:lineRule="auto"/>
        <w:jc w:val="both"/>
        <w:rPr>
          <w:rFonts w:ascii="Times New Roman" w:eastAsia="Times New Roman" w:hAnsi="Times New Roman" w:cs="Times New Roman"/>
          <w:i/>
          <w:sz w:val="20"/>
          <w:szCs w:val="20"/>
          <w:lang w:eastAsia="ar-SA"/>
        </w:rPr>
      </w:pPr>
      <w:r w:rsidRPr="0092731F">
        <w:rPr>
          <w:rFonts w:ascii="Times New Roman" w:eastAsia="Times New Roman" w:hAnsi="Times New Roman" w:cs="Times New Roman"/>
          <w:i/>
          <w:sz w:val="20"/>
          <w:szCs w:val="20"/>
          <w:lang w:eastAsia="ar-SA"/>
        </w:rPr>
        <w:t xml:space="preserve">Piezīme: Sludinājums nav pakļauts Publisko iepirkumu likuma tiesiskajam regulējumam, jo paredzamā kopējā līgumcena ir zemāka par euro </w:t>
      </w:r>
      <w:r>
        <w:rPr>
          <w:rFonts w:ascii="Times New Roman" w:eastAsia="Times New Roman" w:hAnsi="Times New Roman" w:cs="Times New Roman"/>
          <w:i/>
          <w:sz w:val="20"/>
          <w:szCs w:val="20"/>
          <w:lang w:eastAsia="ar-SA"/>
        </w:rPr>
        <w:t>10 000</w:t>
      </w:r>
      <w:r w:rsidRPr="0092731F">
        <w:rPr>
          <w:rFonts w:ascii="Times New Roman" w:eastAsia="Times New Roman" w:hAnsi="Times New Roman" w:cs="Times New Roman"/>
          <w:i/>
          <w:sz w:val="20"/>
          <w:szCs w:val="20"/>
          <w:lang w:eastAsia="ar-SA"/>
        </w:rPr>
        <w:t>. Sludinājums tiek publicēts pēc brīvprātības principa, izpildot Publiskas personas finanšu līdzekļu un mantas izšķērdēšanas novēršanas likuma 3. panta trešā punkta prasības.</w:t>
      </w:r>
    </w:p>
    <w:p w:rsidR="005E6ED8" w:rsidRPr="00705C02" w:rsidRDefault="005E6ED8" w:rsidP="005E6ED8">
      <w:pPr>
        <w:autoSpaceDE w:val="0"/>
        <w:autoSpaceDN w:val="0"/>
        <w:adjustRightInd w:val="0"/>
        <w:spacing w:after="0" w:line="298" w:lineRule="exact"/>
        <w:rPr>
          <w:rFonts w:ascii="Times New Roman" w:eastAsia="Times New Roman" w:hAnsi="Times New Roman" w:cs="Times New Roman"/>
          <w:bCs/>
          <w:sz w:val="20"/>
          <w:szCs w:val="20"/>
          <w:lang w:eastAsia="lv-LV"/>
        </w:rPr>
      </w:pPr>
    </w:p>
    <w:p w:rsidR="00705C02" w:rsidRPr="00705C02" w:rsidRDefault="00705C02" w:rsidP="005E6ED8">
      <w:pPr>
        <w:autoSpaceDE w:val="0"/>
        <w:autoSpaceDN w:val="0"/>
        <w:adjustRightInd w:val="0"/>
        <w:spacing w:after="0" w:line="298" w:lineRule="exact"/>
        <w:rPr>
          <w:rFonts w:ascii="Times New Roman" w:eastAsia="Times New Roman" w:hAnsi="Times New Roman" w:cs="Times New Roman"/>
          <w:bCs/>
          <w:sz w:val="20"/>
          <w:szCs w:val="20"/>
          <w:lang w:eastAsia="lv-LV"/>
        </w:rPr>
      </w:pPr>
      <w:r w:rsidRPr="00705C02">
        <w:rPr>
          <w:rFonts w:ascii="Times New Roman" w:eastAsia="Times New Roman" w:hAnsi="Times New Roman" w:cs="Times New Roman"/>
          <w:bCs/>
          <w:sz w:val="20"/>
          <w:szCs w:val="20"/>
          <w:lang w:eastAsia="lv-LV"/>
        </w:rPr>
        <w:t xml:space="preserve">A.Birjukovs, </w:t>
      </w:r>
      <w:r>
        <w:rPr>
          <w:rFonts w:ascii="Times New Roman" w:eastAsia="Times New Roman" w:hAnsi="Times New Roman" w:cs="Times New Roman"/>
          <w:bCs/>
          <w:sz w:val="20"/>
          <w:szCs w:val="20"/>
          <w:lang w:eastAsia="lv-LV"/>
        </w:rPr>
        <w:t>65424090</w:t>
      </w:r>
    </w:p>
    <w:p w:rsidR="005E6ED8" w:rsidRPr="0092731F" w:rsidRDefault="005E6ED8" w:rsidP="005E6ED8">
      <w:pPr>
        <w:autoSpaceDE w:val="0"/>
        <w:autoSpaceDN w:val="0"/>
        <w:adjustRightInd w:val="0"/>
        <w:spacing w:after="0" w:line="298" w:lineRule="exact"/>
        <w:rPr>
          <w:rFonts w:ascii="Times New Roman" w:eastAsia="Times New Roman" w:hAnsi="Times New Roman" w:cs="Times New Roman"/>
          <w:bCs/>
          <w:sz w:val="24"/>
          <w:szCs w:val="24"/>
          <w:lang w:eastAsia="lv-LV"/>
        </w:rPr>
      </w:pPr>
      <w:bookmarkStart w:id="0" w:name="_GoBack"/>
      <w:bookmarkEnd w:id="0"/>
    </w:p>
    <w:p w:rsidR="007821D3" w:rsidRDefault="007821D3" w:rsidP="005E6ED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7821D3" w:rsidRDefault="007821D3" w:rsidP="005E6ED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DB6F46" w:rsidRDefault="00DB6F46" w:rsidP="005E6ED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5E6ED8" w:rsidRPr="0092731F" w:rsidRDefault="005E6ED8" w:rsidP="005E6ED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r w:rsidRPr="0092731F">
        <w:rPr>
          <w:rFonts w:ascii="Times New Roman" w:eastAsia="Times New Roman" w:hAnsi="Times New Roman" w:cs="Times New Roman"/>
          <w:bCs/>
          <w:sz w:val="24"/>
          <w:szCs w:val="24"/>
          <w:lang w:eastAsia="lv-LV"/>
        </w:rPr>
        <w:t>Pielikums Nr.1</w:t>
      </w:r>
    </w:p>
    <w:p w:rsidR="005E6ED8" w:rsidRPr="0092731F" w:rsidRDefault="005E6ED8" w:rsidP="005E6ED8">
      <w:pPr>
        <w:spacing w:after="0" w:line="240" w:lineRule="auto"/>
        <w:contextualSpacing/>
        <w:jc w:val="right"/>
        <w:rPr>
          <w:rFonts w:ascii="Times New Roman" w:eastAsia="Times New Roman" w:hAnsi="Times New Roman" w:cs="Times New Roman"/>
          <w:bCs/>
          <w:i/>
          <w:sz w:val="24"/>
          <w:szCs w:val="24"/>
          <w:lang w:eastAsia="en-GB"/>
        </w:rPr>
      </w:pPr>
    </w:p>
    <w:p w:rsidR="005E6ED8" w:rsidRPr="0092731F" w:rsidRDefault="005E6ED8" w:rsidP="005E6ED8">
      <w:pPr>
        <w:spacing w:after="0" w:line="240" w:lineRule="auto"/>
        <w:jc w:val="both"/>
        <w:rPr>
          <w:rFonts w:ascii="Times New Roman" w:eastAsia="Calibri" w:hAnsi="Times New Roman" w:cs="Times New Roman"/>
          <w:sz w:val="24"/>
          <w:szCs w:val="24"/>
          <w:lang w:eastAsia="lv-LV"/>
        </w:rPr>
      </w:pPr>
    </w:p>
    <w:p w:rsidR="005E6ED8" w:rsidRPr="0092731F" w:rsidRDefault="005E6ED8" w:rsidP="005E6ED8">
      <w:pPr>
        <w:spacing w:after="0" w:line="240" w:lineRule="auto"/>
        <w:jc w:val="both"/>
        <w:rPr>
          <w:rFonts w:ascii="Times New Roman" w:eastAsia="Calibri" w:hAnsi="Times New Roman" w:cs="Times New Roman"/>
          <w:sz w:val="24"/>
          <w:szCs w:val="24"/>
          <w:lang w:eastAsia="lv-LV"/>
        </w:rPr>
      </w:pPr>
    </w:p>
    <w:p w:rsidR="005E6ED8" w:rsidRPr="0092731F" w:rsidRDefault="005E6ED8" w:rsidP="005E6ED8">
      <w:pPr>
        <w:spacing w:after="0" w:line="240" w:lineRule="auto"/>
        <w:jc w:val="both"/>
        <w:rPr>
          <w:rFonts w:ascii="Times New Roman" w:eastAsia="Calibri" w:hAnsi="Times New Roman" w:cs="Times New Roman"/>
          <w:sz w:val="24"/>
          <w:szCs w:val="24"/>
          <w:lang w:eastAsia="lv-LV"/>
        </w:rPr>
      </w:pPr>
    </w:p>
    <w:p w:rsidR="005E6ED8" w:rsidRPr="0092731F" w:rsidRDefault="005E6ED8" w:rsidP="005E6ED8">
      <w:pPr>
        <w:spacing w:after="0" w:line="240" w:lineRule="auto"/>
        <w:jc w:val="center"/>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PIETEIKUMS APTAUJĀ</w:t>
      </w:r>
      <w:r w:rsidRPr="0092731F">
        <w:rPr>
          <w:rFonts w:ascii="Times New Roman" w:eastAsia="Calibri" w:hAnsi="Times New Roman" w:cs="Times New Roman"/>
          <w:sz w:val="24"/>
          <w:szCs w:val="24"/>
          <w:lang w:eastAsia="lv-LV"/>
        </w:rPr>
        <w:t xml:space="preserve"> </w:t>
      </w:r>
    </w:p>
    <w:p w:rsidR="005E6ED8" w:rsidRPr="0092731F" w:rsidRDefault="005E6ED8" w:rsidP="005E6ED8">
      <w:pPr>
        <w:spacing w:after="0" w:line="240" w:lineRule="auto"/>
        <w:jc w:val="center"/>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 xml:space="preserve"> par līguma piešķiršanas tiesībām</w:t>
      </w:r>
    </w:p>
    <w:p w:rsidR="005E6ED8" w:rsidRPr="00AE3B23" w:rsidRDefault="0032082F" w:rsidP="00AE3B23">
      <w:pPr>
        <w:jc w:val="center"/>
        <w:rPr>
          <w:rFonts w:ascii="Times New Roman" w:eastAsia="Calibri" w:hAnsi="Times New Roman" w:cs="Times New Roman"/>
          <w:b/>
          <w:bCs/>
          <w:color w:val="000000"/>
          <w:sz w:val="24"/>
          <w:szCs w:val="24"/>
        </w:rPr>
      </w:pPr>
      <w:r w:rsidRPr="0092731F">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Transportlīdzekļa VW Transporter remontdarbi</w:t>
      </w:r>
      <w:r w:rsidRPr="0092731F">
        <w:rPr>
          <w:rFonts w:ascii="Times New Roman" w:eastAsia="Calibri" w:hAnsi="Times New Roman" w:cs="Times New Roman"/>
          <w:b/>
          <w:bCs/>
          <w:color w:val="000000"/>
          <w:sz w:val="24"/>
          <w:szCs w:val="24"/>
        </w:rPr>
        <w:t>”</w:t>
      </w:r>
    </w:p>
    <w:p w:rsidR="005E6ED8" w:rsidRPr="0092731F" w:rsidRDefault="005E6ED8" w:rsidP="005E6ED8">
      <w:pPr>
        <w:spacing w:after="0" w:line="240" w:lineRule="auto"/>
        <w:jc w:val="right"/>
        <w:rPr>
          <w:rFonts w:ascii="Times New Roman" w:eastAsia="Calibri" w:hAnsi="Times New Roman" w:cs="Times New Roman"/>
          <w:b/>
          <w:bCs/>
          <w:sz w:val="24"/>
          <w:szCs w:val="24"/>
          <w:lang w:eastAsia="lv-LV"/>
        </w:rPr>
      </w:pPr>
      <w:r w:rsidRPr="0092731F">
        <w:rPr>
          <w:rFonts w:ascii="Times New Roman" w:eastAsia="Calibri" w:hAnsi="Times New Roman" w:cs="Times New Roman"/>
          <w:b/>
          <w:bCs/>
          <w:sz w:val="24"/>
          <w:szCs w:val="24"/>
          <w:lang w:eastAsia="lv-LV"/>
        </w:rPr>
        <w:t>Sabiedrībai ar ierobežotu</w:t>
      </w:r>
    </w:p>
    <w:p w:rsidR="005E6ED8" w:rsidRPr="0092731F" w:rsidRDefault="005E6ED8" w:rsidP="005E6ED8">
      <w:pPr>
        <w:spacing w:after="0" w:line="240" w:lineRule="auto"/>
        <w:jc w:val="right"/>
        <w:rPr>
          <w:rFonts w:ascii="Times New Roman" w:eastAsia="Calibri" w:hAnsi="Times New Roman" w:cs="Times New Roman"/>
          <w:b/>
          <w:bCs/>
          <w:sz w:val="24"/>
          <w:szCs w:val="24"/>
          <w:lang w:eastAsia="lv-LV"/>
        </w:rPr>
      </w:pPr>
      <w:r w:rsidRPr="0092731F">
        <w:rPr>
          <w:rFonts w:ascii="Times New Roman" w:eastAsia="Calibri" w:hAnsi="Times New Roman" w:cs="Times New Roman"/>
          <w:b/>
          <w:bCs/>
          <w:sz w:val="24"/>
          <w:szCs w:val="24"/>
          <w:lang w:eastAsia="lv-LV"/>
        </w:rPr>
        <w:t>atbildību "Labiekārtošana-D"</w:t>
      </w:r>
    </w:p>
    <w:p w:rsidR="005E6ED8" w:rsidRPr="0092731F" w:rsidRDefault="005E6ED8" w:rsidP="005E6ED8">
      <w:pPr>
        <w:spacing w:after="0" w:line="240" w:lineRule="auto"/>
        <w:jc w:val="right"/>
        <w:rPr>
          <w:rFonts w:ascii="Times New Roman" w:eastAsia="Calibri" w:hAnsi="Times New Roman" w:cs="Times New Roman"/>
          <w:b/>
          <w:bCs/>
          <w:sz w:val="24"/>
          <w:szCs w:val="24"/>
          <w:lang w:eastAsia="lv-LV"/>
        </w:rPr>
      </w:pPr>
      <w:r w:rsidRPr="0092731F">
        <w:rPr>
          <w:rFonts w:ascii="Times New Roman" w:eastAsia="Calibri" w:hAnsi="Times New Roman" w:cs="Times New Roman"/>
          <w:b/>
          <w:sz w:val="24"/>
          <w:szCs w:val="24"/>
          <w:lang w:eastAsia="lv-LV"/>
        </w:rPr>
        <w:t>1.Pasažieru 6, Daugavpils, LV-5401</w:t>
      </w:r>
    </w:p>
    <w:p w:rsidR="005E6ED8" w:rsidRPr="0092731F" w:rsidRDefault="005E6ED8" w:rsidP="005E6ED8">
      <w:pPr>
        <w:spacing w:after="0" w:line="240" w:lineRule="auto"/>
        <w:jc w:val="both"/>
        <w:rPr>
          <w:rFonts w:ascii="Times New Roman" w:eastAsia="Calibri" w:hAnsi="Times New Roman" w:cs="Times New Roman"/>
          <w:b/>
          <w:sz w:val="24"/>
          <w:szCs w:val="24"/>
          <w:lang w:eastAsia="lv-LV"/>
        </w:rPr>
      </w:pPr>
    </w:p>
    <w:p w:rsidR="005E6ED8" w:rsidRPr="0092731F" w:rsidRDefault="005E6ED8" w:rsidP="005E6ED8">
      <w:pPr>
        <w:spacing w:after="0" w:line="240" w:lineRule="auto"/>
        <w:jc w:val="both"/>
        <w:rPr>
          <w:rFonts w:ascii="Times New Roman" w:eastAsia="Calibri" w:hAnsi="Times New Roman" w:cs="Times New Roman"/>
          <w:sz w:val="24"/>
          <w:szCs w:val="24"/>
          <w:lang w:eastAsia="lv-LV"/>
        </w:rPr>
      </w:pPr>
    </w:p>
    <w:p w:rsidR="005E6ED8" w:rsidRPr="0092731F" w:rsidRDefault="005E6ED8" w:rsidP="005E6ED8">
      <w:pPr>
        <w:spacing w:after="0" w:line="240" w:lineRule="auto"/>
        <w:jc w:val="both"/>
        <w:rPr>
          <w:rFonts w:ascii="Times New Roman" w:eastAsia="Calibri" w:hAnsi="Times New Roman" w:cs="Times New Roman"/>
          <w:sz w:val="24"/>
          <w:szCs w:val="24"/>
          <w:lang w:eastAsia="lv-LV"/>
        </w:rPr>
      </w:pPr>
      <w:r w:rsidRPr="0092731F">
        <w:rPr>
          <w:rFonts w:ascii="Times New Roman" w:eastAsia="Calibri" w:hAnsi="Times New Roman" w:cs="Times New Roman"/>
          <w:sz w:val="24"/>
          <w:szCs w:val="24"/>
          <w:lang w:eastAsia="lv-LV"/>
        </w:rPr>
        <w:t xml:space="preserve">Pretendents </w:t>
      </w:r>
      <w:r w:rsidRPr="0092731F">
        <w:rPr>
          <w:rFonts w:ascii="Times New Roman" w:eastAsia="Calibri" w:hAnsi="Times New Roman" w:cs="Times New Roman"/>
          <w:b/>
          <w:sz w:val="24"/>
          <w:szCs w:val="24"/>
          <w:lang w:eastAsia="lv-LV"/>
        </w:rPr>
        <w:t>_____________________</w:t>
      </w:r>
      <w:r w:rsidRPr="0092731F">
        <w:rPr>
          <w:rFonts w:ascii="Times New Roman" w:eastAsia="Calibri" w:hAnsi="Times New Roman" w:cs="Times New Roman"/>
          <w:sz w:val="24"/>
          <w:szCs w:val="24"/>
          <w:lang w:eastAsia="lv-LV"/>
        </w:rPr>
        <w:t xml:space="preserve">, reģ. Nr. _________________, juridiskā adrese: __________________________, tā __________________ personā, ar šā pieteikuma iesniegšanu: </w:t>
      </w:r>
    </w:p>
    <w:p w:rsidR="005E6ED8" w:rsidRPr="0092731F" w:rsidRDefault="005E6ED8" w:rsidP="005E6ED8">
      <w:pPr>
        <w:spacing w:after="0" w:line="240" w:lineRule="auto"/>
        <w:jc w:val="both"/>
        <w:rPr>
          <w:rFonts w:ascii="Times New Roman" w:eastAsia="Calibri" w:hAnsi="Times New Roman" w:cs="Times New Roman"/>
          <w:sz w:val="24"/>
          <w:szCs w:val="24"/>
          <w:lang w:eastAsia="lv-LV"/>
        </w:rPr>
      </w:pPr>
    </w:p>
    <w:p w:rsidR="005E6ED8" w:rsidRPr="0092731F" w:rsidRDefault="005E6ED8" w:rsidP="00E81189">
      <w:pPr>
        <w:numPr>
          <w:ilvl w:val="0"/>
          <w:numId w:val="2"/>
        </w:numPr>
        <w:spacing w:after="0" w:line="240" w:lineRule="auto"/>
        <w:jc w:val="both"/>
        <w:rPr>
          <w:rFonts w:ascii="Times New Roman" w:eastAsia="Calibri" w:hAnsi="Times New Roman" w:cs="Times New Roman"/>
          <w:bCs/>
          <w:sz w:val="24"/>
          <w:szCs w:val="24"/>
          <w:lang w:eastAsia="lv-LV"/>
        </w:rPr>
      </w:pPr>
      <w:r w:rsidRPr="0092731F">
        <w:rPr>
          <w:rFonts w:ascii="Times New Roman" w:eastAsia="Calibri" w:hAnsi="Times New Roman" w:cs="Times New Roman"/>
          <w:sz w:val="24"/>
          <w:szCs w:val="24"/>
          <w:lang w:eastAsia="lv-LV"/>
        </w:rPr>
        <w:t xml:space="preserve">piesakās piedalīties aptaujā  </w:t>
      </w:r>
      <w:r w:rsidRPr="0092731F">
        <w:rPr>
          <w:rFonts w:ascii="Times New Roman" w:eastAsia="Calibri" w:hAnsi="Times New Roman" w:cs="Times New Roman"/>
          <w:bCs/>
          <w:sz w:val="24"/>
          <w:szCs w:val="24"/>
          <w:lang w:eastAsia="lv-LV"/>
        </w:rPr>
        <w:t>„</w:t>
      </w:r>
      <w:r w:rsidR="00F0600B">
        <w:rPr>
          <w:rFonts w:ascii="Times New Roman" w:eastAsia="Calibri" w:hAnsi="Times New Roman" w:cs="Times New Roman"/>
          <w:bCs/>
          <w:sz w:val="24"/>
          <w:szCs w:val="24"/>
          <w:lang w:eastAsia="lv-LV"/>
        </w:rPr>
        <w:t>Transportlīdzekļa</w:t>
      </w:r>
      <w:r w:rsidR="00E81189" w:rsidRPr="00E81189">
        <w:rPr>
          <w:rFonts w:ascii="Times New Roman" w:eastAsia="Calibri" w:hAnsi="Times New Roman" w:cs="Times New Roman"/>
          <w:bCs/>
          <w:sz w:val="24"/>
          <w:szCs w:val="24"/>
          <w:lang w:eastAsia="lv-LV"/>
        </w:rPr>
        <w:t xml:space="preserve"> VW </w:t>
      </w:r>
      <w:r w:rsidR="00AE3B23">
        <w:rPr>
          <w:rFonts w:ascii="Times New Roman" w:eastAsia="Calibri" w:hAnsi="Times New Roman" w:cs="Times New Roman"/>
          <w:bCs/>
          <w:sz w:val="24"/>
          <w:szCs w:val="24"/>
          <w:lang w:eastAsia="lv-LV"/>
        </w:rPr>
        <w:t xml:space="preserve">Transporter </w:t>
      </w:r>
      <w:r w:rsidR="00E81189" w:rsidRPr="00E81189">
        <w:rPr>
          <w:rFonts w:ascii="Times New Roman" w:eastAsia="Calibri" w:hAnsi="Times New Roman" w:cs="Times New Roman"/>
          <w:bCs/>
          <w:sz w:val="24"/>
          <w:szCs w:val="24"/>
          <w:lang w:eastAsia="lv-LV"/>
        </w:rPr>
        <w:t>remontdarbi</w:t>
      </w:r>
      <w:r w:rsidRPr="0092731F">
        <w:rPr>
          <w:rFonts w:ascii="Times New Roman" w:eastAsia="Calibri" w:hAnsi="Times New Roman" w:cs="Times New Roman"/>
          <w:bCs/>
          <w:sz w:val="24"/>
          <w:szCs w:val="24"/>
          <w:lang w:eastAsia="lv-LV"/>
        </w:rPr>
        <w:t>”;</w:t>
      </w:r>
    </w:p>
    <w:p w:rsidR="005E6ED8" w:rsidRPr="0092731F" w:rsidRDefault="005E6ED8" w:rsidP="005E6ED8">
      <w:pPr>
        <w:numPr>
          <w:ilvl w:val="0"/>
          <w:numId w:val="2"/>
        </w:numPr>
        <w:tabs>
          <w:tab w:val="left" w:pos="360"/>
        </w:tabs>
        <w:spacing w:after="0" w:line="240" w:lineRule="auto"/>
        <w:jc w:val="both"/>
        <w:rPr>
          <w:rFonts w:ascii="Times New Roman" w:eastAsia="Calibri" w:hAnsi="Times New Roman" w:cs="Times New Roman"/>
          <w:sz w:val="24"/>
          <w:szCs w:val="24"/>
          <w:lang w:eastAsia="lv-LV"/>
        </w:rPr>
      </w:pPr>
      <w:r w:rsidRPr="0092731F">
        <w:rPr>
          <w:rFonts w:ascii="Times New Roman" w:eastAsia="Calibri" w:hAnsi="Times New Roman" w:cs="Times New Roman"/>
          <w:sz w:val="24"/>
          <w:szCs w:val="24"/>
          <w:lang w:eastAsia="lv-LV"/>
        </w:rPr>
        <w:t xml:space="preserve">apņemas ievērot uzaicinājuma  prasības; </w:t>
      </w:r>
    </w:p>
    <w:p w:rsidR="005E6ED8" w:rsidRPr="0092731F" w:rsidRDefault="005E6ED8" w:rsidP="005E6ED8">
      <w:pPr>
        <w:numPr>
          <w:ilvl w:val="0"/>
          <w:numId w:val="2"/>
        </w:numPr>
        <w:tabs>
          <w:tab w:val="left" w:pos="360"/>
        </w:tabs>
        <w:spacing w:after="0" w:line="240" w:lineRule="auto"/>
        <w:jc w:val="both"/>
        <w:rPr>
          <w:rFonts w:ascii="Times New Roman" w:eastAsia="Calibri" w:hAnsi="Times New Roman" w:cs="Times New Roman"/>
          <w:sz w:val="24"/>
          <w:szCs w:val="24"/>
          <w:lang w:eastAsia="lv-LV"/>
        </w:rPr>
      </w:pPr>
      <w:r w:rsidRPr="0092731F">
        <w:rPr>
          <w:rFonts w:ascii="Times New Roman" w:eastAsia="Calibri" w:hAnsi="Times New Roman" w:cs="Times New Roman"/>
          <w:sz w:val="24"/>
          <w:szCs w:val="24"/>
          <w:lang w:eastAsia="lv-LV"/>
        </w:rPr>
        <w:t>apņemas (ja Pasūtītājs izvēlējies šo piedāvājumu) slēgt līgumu un izpildīt visus līguma pamatnosacījumus;</w:t>
      </w:r>
    </w:p>
    <w:p w:rsidR="005E6ED8" w:rsidRPr="0092731F" w:rsidRDefault="005E6ED8" w:rsidP="005E6ED8">
      <w:pPr>
        <w:numPr>
          <w:ilvl w:val="0"/>
          <w:numId w:val="2"/>
        </w:numPr>
        <w:tabs>
          <w:tab w:val="left" w:pos="360"/>
        </w:tabs>
        <w:spacing w:after="0" w:line="240" w:lineRule="auto"/>
        <w:jc w:val="both"/>
        <w:rPr>
          <w:rFonts w:ascii="Times New Roman" w:eastAsia="Calibri" w:hAnsi="Times New Roman" w:cs="Times New Roman"/>
          <w:sz w:val="24"/>
          <w:szCs w:val="24"/>
          <w:lang w:eastAsia="lv-LV"/>
        </w:rPr>
      </w:pPr>
      <w:r w:rsidRPr="0092731F">
        <w:rPr>
          <w:rFonts w:ascii="Times New Roman" w:eastAsia="Calibri" w:hAnsi="Times New Roman" w:cs="Times New Roman"/>
          <w:sz w:val="24"/>
          <w:szCs w:val="24"/>
          <w:lang w:eastAsia="lv-LV"/>
        </w:rPr>
        <w:t>apliecina, ka ir iesniedzis tikai patiesu informāciju.</w:t>
      </w:r>
    </w:p>
    <w:p w:rsidR="005E6ED8" w:rsidRPr="0092731F" w:rsidRDefault="005E6ED8" w:rsidP="005E6ED8">
      <w:pPr>
        <w:spacing w:after="0" w:line="240" w:lineRule="auto"/>
        <w:jc w:val="both"/>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5E6ED8" w:rsidRPr="0092731F" w:rsidTr="006C3EFC">
        <w:trPr>
          <w:trHeight w:val="361"/>
        </w:trPr>
        <w:tc>
          <w:tcPr>
            <w:tcW w:w="2694" w:type="dxa"/>
            <w:shd w:val="pct5" w:color="auto" w:fill="FFFFFF"/>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Pretendents</w:t>
            </w:r>
          </w:p>
        </w:tc>
        <w:tc>
          <w:tcPr>
            <w:tcW w:w="6846" w:type="dxa"/>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r w:rsidR="005E6ED8" w:rsidRPr="0092731F" w:rsidTr="006C3EFC">
        <w:trPr>
          <w:trHeight w:val="362"/>
        </w:trPr>
        <w:tc>
          <w:tcPr>
            <w:tcW w:w="2694" w:type="dxa"/>
            <w:shd w:val="pct5" w:color="auto" w:fill="FFFFFF"/>
            <w:vAlign w:val="center"/>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 xml:space="preserve">Reģistrācijas Nr. </w:t>
            </w:r>
          </w:p>
        </w:tc>
        <w:tc>
          <w:tcPr>
            <w:tcW w:w="6846" w:type="dxa"/>
            <w:vAlign w:val="center"/>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r w:rsidR="005E6ED8" w:rsidRPr="0092731F" w:rsidTr="006C3EFC">
        <w:trPr>
          <w:trHeight w:val="315"/>
        </w:trPr>
        <w:tc>
          <w:tcPr>
            <w:tcW w:w="2694" w:type="dxa"/>
            <w:shd w:val="pct5" w:color="auto" w:fill="FFFFFF"/>
            <w:vAlign w:val="center"/>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Adrese:</w:t>
            </w:r>
          </w:p>
        </w:tc>
        <w:tc>
          <w:tcPr>
            <w:tcW w:w="6846" w:type="dxa"/>
            <w:vAlign w:val="center"/>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r w:rsidR="005E6ED8" w:rsidRPr="0092731F" w:rsidTr="006C3EFC">
        <w:trPr>
          <w:trHeight w:val="397"/>
        </w:trPr>
        <w:tc>
          <w:tcPr>
            <w:tcW w:w="2694" w:type="dxa"/>
            <w:shd w:val="clear" w:color="auto" w:fill="F3F3F3"/>
            <w:vAlign w:val="center"/>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Kontaktpersona</w:t>
            </w:r>
          </w:p>
        </w:tc>
        <w:tc>
          <w:tcPr>
            <w:tcW w:w="6846" w:type="dxa"/>
            <w:vAlign w:val="center"/>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r w:rsidR="005E6ED8" w:rsidRPr="0092731F" w:rsidTr="006C3EFC">
        <w:trPr>
          <w:trHeight w:val="397"/>
        </w:trPr>
        <w:tc>
          <w:tcPr>
            <w:tcW w:w="2694" w:type="dxa"/>
            <w:shd w:val="pct5" w:color="auto" w:fill="FFFFFF"/>
            <w:vAlign w:val="center"/>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Kontaktpersonas tālr./fakss, e-pasts</w:t>
            </w:r>
          </w:p>
        </w:tc>
        <w:tc>
          <w:tcPr>
            <w:tcW w:w="6846" w:type="dxa"/>
            <w:vAlign w:val="center"/>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r w:rsidR="005E6ED8" w:rsidRPr="0092731F" w:rsidTr="006C3EFC">
        <w:trPr>
          <w:trHeight w:val="397"/>
        </w:trPr>
        <w:tc>
          <w:tcPr>
            <w:tcW w:w="2694" w:type="dxa"/>
            <w:shd w:val="pct5" w:color="auto" w:fill="FFFFFF"/>
            <w:vAlign w:val="center"/>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Bankas nosaukums, filiāle</w:t>
            </w:r>
          </w:p>
        </w:tc>
        <w:tc>
          <w:tcPr>
            <w:tcW w:w="6846" w:type="dxa"/>
            <w:vAlign w:val="center"/>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r w:rsidR="005E6ED8" w:rsidRPr="0092731F" w:rsidTr="006C3EFC">
        <w:trPr>
          <w:trHeight w:val="397"/>
        </w:trPr>
        <w:tc>
          <w:tcPr>
            <w:tcW w:w="2694" w:type="dxa"/>
            <w:shd w:val="pct5" w:color="auto" w:fill="FFFFFF"/>
            <w:vAlign w:val="center"/>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Bankas kods</w:t>
            </w:r>
          </w:p>
        </w:tc>
        <w:tc>
          <w:tcPr>
            <w:tcW w:w="6846" w:type="dxa"/>
            <w:vAlign w:val="center"/>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r w:rsidR="005E6ED8" w:rsidRPr="0092731F" w:rsidTr="006C3EFC">
        <w:trPr>
          <w:trHeight w:val="386"/>
        </w:trPr>
        <w:tc>
          <w:tcPr>
            <w:tcW w:w="2694" w:type="dxa"/>
            <w:shd w:val="pct5" w:color="auto" w:fill="FFFFFF"/>
            <w:vAlign w:val="center"/>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Norēķinu konts</w:t>
            </w:r>
          </w:p>
        </w:tc>
        <w:tc>
          <w:tcPr>
            <w:tcW w:w="6846" w:type="dxa"/>
            <w:vAlign w:val="center"/>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r w:rsidR="005E6ED8" w:rsidRPr="0092731F" w:rsidTr="006C3EFC">
        <w:trPr>
          <w:trHeight w:val="386"/>
        </w:trPr>
        <w:tc>
          <w:tcPr>
            <w:tcW w:w="2694" w:type="dxa"/>
            <w:shd w:val="pct5" w:color="auto" w:fill="FFFFFF"/>
            <w:vAlign w:val="center"/>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Vārds, uzvārds*</w:t>
            </w:r>
          </w:p>
        </w:tc>
        <w:tc>
          <w:tcPr>
            <w:tcW w:w="6846" w:type="dxa"/>
            <w:vAlign w:val="center"/>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r w:rsidR="005E6ED8" w:rsidRPr="0092731F" w:rsidTr="006C3EFC">
        <w:trPr>
          <w:trHeight w:val="386"/>
        </w:trPr>
        <w:tc>
          <w:tcPr>
            <w:tcW w:w="2694" w:type="dxa"/>
            <w:shd w:val="pct5" w:color="auto" w:fill="FFFFFF"/>
            <w:vAlign w:val="center"/>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Amats</w:t>
            </w:r>
          </w:p>
        </w:tc>
        <w:tc>
          <w:tcPr>
            <w:tcW w:w="6846" w:type="dxa"/>
            <w:vAlign w:val="center"/>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r w:rsidR="005E6ED8" w:rsidRPr="0092731F" w:rsidTr="006C3EFC">
        <w:trPr>
          <w:trHeight w:val="386"/>
        </w:trPr>
        <w:tc>
          <w:tcPr>
            <w:tcW w:w="2694" w:type="dxa"/>
            <w:shd w:val="pct5" w:color="auto" w:fill="FFFFFF"/>
            <w:vAlign w:val="center"/>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Paraksts</w:t>
            </w:r>
          </w:p>
        </w:tc>
        <w:tc>
          <w:tcPr>
            <w:tcW w:w="6846" w:type="dxa"/>
            <w:vAlign w:val="center"/>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r w:rsidR="005E6ED8" w:rsidRPr="0092731F" w:rsidTr="006C3EFC">
        <w:trPr>
          <w:trHeight w:val="386"/>
        </w:trPr>
        <w:tc>
          <w:tcPr>
            <w:tcW w:w="2694" w:type="dxa"/>
            <w:shd w:val="pct5" w:color="auto" w:fill="FFFFFF"/>
            <w:vAlign w:val="center"/>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Datums</w:t>
            </w:r>
          </w:p>
        </w:tc>
        <w:tc>
          <w:tcPr>
            <w:tcW w:w="6846" w:type="dxa"/>
            <w:vAlign w:val="center"/>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r w:rsidR="005E6ED8" w:rsidRPr="0092731F" w:rsidTr="006C3EFC">
        <w:trPr>
          <w:trHeight w:val="386"/>
        </w:trPr>
        <w:tc>
          <w:tcPr>
            <w:tcW w:w="2694" w:type="dxa"/>
            <w:shd w:val="pct5" w:color="auto" w:fill="FFFFFF"/>
            <w:vAlign w:val="center"/>
          </w:tcPr>
          <w:p w:rsidR="005E6ED8" w:rsidRPr="0092731F" w:rsidRDefault="005E6ED8" w:rsidP="006C3EFC">
            <w:pPr>
              <w:spacing w:after="0" w:line="240" w:lineRule="auto"/>
              <w:jc w:val="both"/>
              <w:rPr>
                <w:rFonts w:ascii="Times New Roman" w:eastAsia="Calibri" w:hAnsi="Times New Roman" w:cs="Times New Roman"/>
                <w:b/>
                <w:sz w:val="24"/>
                <w:szCs w:val="24"/>
                <w:lang w:eastAsia="lv-LV"/>
              </w:rPr>
            </w:pPr>
            <w:r w:rsidRPr="0092731F">
              <w:rPr>
                <w:rFonts w:ascii="Times New Roman" w:eastAsia="Calibri" w:hAnsi="Times New Roman" w:cs="Times New Roman"/>
                <w:b/>
                <w:sz w:val="24"/>
                <w:szCs w:val="24"/>
                <w:lang w:eastAsia="lv-LV"/>
              </w:rPr>
              <w:t xml:space="preserve">Zīmogs </w:t>
            </w:r>
          </w:p>
        </w:tc>
        <w:tc>
          <w:tcPr>
            <w:tcW w:w="6846" w:type="dxa"/>
            <w:vAlign w:val="center"/>
          </w:tcPr>
          <w:p w:rsidR="005E6ED8" w:rsidRPr="0092731F" w:rsidRDefault="005E6ED8" w:rsidP="006C3EFC">
            <w:pPr>
              <w:spacing w:after="0" w:line="240" w:lineRule="auto"/>
              <w:jc w:val="both"/>
              <w:rPr>
                <w:rFonts w:ascii="Times New Roman" w:eastAsia="Calibri" w:hAnsi="Times New Roman" w:cs="Times New Roman"/>
                <w:sz w:val="24"/>
                <w:szCs w:val="24"/>
                <w:lang w:eastAsia="lv-LV"/>
              </w:rPr>
            </w:pPr>
          </w:p>
        </w:tc>
      </w:tr>
    </w:tbl>
    <w:p w:rsidR="005E6ED8" w:rsidRPr="0092731F" w:rsidRDefault="005E6ED8" w:rsidP="005E6ED8">
      <w:pPr>
        <w:spacing w:after="0" w:line="240" w:lineRule="auto"/>
        <w:jc w:val="both"/>
        <w:rPr>
          <w:rFonts w:ascii="Times New Roman" w:eastAsia="Calibri" w:hAnsi="Times New Roman" w:cs="Times New Roman"/>
          <w:iCs/>
          <w:sz w:val="24"/>
          <w:szCs w:val="24"/>
          <w:lang w:eastAsia="lv-LV"/>
        </w:rPr>
      </w:pPr>
      <w:r w:rsidRPr="0092731F">
        <w:rPr>
          <w:rFonts w:ascii="Times New Roman" w:eastAsia="Calibri" w:hAnsi="Times New Roman" w:cs="Times New Roman"/>
          <w:sz w:val="24"/>
          <w:szCs w:val="24"/>
          <w:lang w:eastAsia="lv-LV"/>
        </w:rPr>
        <w:t xml:space="preserve">* </w:t>
      </w:r>
      <w:r w:rsidRPr="0092731F">
        <w:rPr>
          <w:rFonts w:ascii="Times New Roman" w:eastAsia="Calibri" w:hAnsi="Times New Roman" w:cs="Times New Roman"/>
          <w:iCs/>
          <w:sz w:val="24"/>
          <w:szCs w:val="24"/>
          <w:lang w:eastAsia="lv-LV"/>
        </w:rPr>
        <w:t>Pretendenta vai tā pilnvarotās personas vārds, uzvārds (pievienot pilnvaru)</w:t>
      </w:r>
    </w:p>
    <w:p w:rsidR="005E6ED8" w:rsidRPr="0092731F" w:rsidRDefault="005E6ED8" w:rsidP="005E6ED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5E6ED8" w:rsidRPr="0092731F" w:rsidRDefault="005E6ED8" w:rsidP="005E6ED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5E6ED8" w:rsidRPr="0092731F" w:rsidRDefault="005E6ED8" w:rsidP="005E6ED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5E6ED8" w:rsidRPr="0092731F" w:rsidRDefault="005E6ED8" w:rsidP="005E6ED8">
      <w:pPr>
        <w:autoSpaceDE w:val="0"/>
        <w:autoSpaceDN w:val="0"/>
        <w:adjustRightInd w:val="0"/>
        <w:spacing w:after="0" w:line="298" w:lineRule="exact"/>
        <w:rPr>
          <w:rFonts w:ascii="Times New Roman" w:eastAsia="Times New Roman" w:hAnsi="Times New Roman" w:cs="Times New Roman"/>
          <w:bCs/>
          <w:sz w:val="24"/>
          <w:szCs w:val="24"/>
          <w:lang w:eastAsia="lv-LV"/>
        </w:rPr>
      </w:pPr>
    </w:p>
    <w:p w:rsidR="005E6ED8" w:rsidRPr="0092731F" w:rsidRDefault="005E6ED8" w:rsidP="005E6ED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5E6ED8" w:rsidRPr="0092731F" w:rsidRDefault="005E6ED8" w:rsidP="005E6ED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5E6ED8" w:rsidRPr="0092731F" w:rsidRDefault="005E6ED8" w:rsidP="005E6ED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5E6ED8" w:rsidRPr="0092731F" w:rsidRDefault="005E6ED8" w:rsidP="005E6ED8">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r w:rsidRPr="0092731F">
        <w:rPr>
          <w:rFonts w:ascii="Times New Roman" w:eastAsia="Times New Roman" w:hAnsi="Times New Roman" w:cs="Times New Roman"/>
          <w:bCs/>
          <w:sz w:val="24"/>
          <w:szCs w:val="24"/>
          <w:lang w:eastAsia="lv-LV"/>
        </w:rPr>
        <w:t>Pielikums Nr.2</w:t>
      </w:r>
    </w:p>
    <w:p w:rsidR="005E6ED8" w:rsidRPr="0092731F" w:rsidRDefault="005E6ED8" w:rsidP="003E5756">
      <w:pPr>
        <w:autoSpaceDE w:val="0"/>
        <w:autoSpaceDN w:val="0"/>
        <w:adjustRightInd w:val="0"/>
        <w:spacing w:after="0" w:line="298" w:lineRule="exact"/>
        <w:rPr>
          <w:rFonts w:ascii="Times New Roman" w:eastAsia="Times New Roman" w:hAnsi="Times New Roman" w:cs="Times New Roman"/>
          <w:b/>
          <w:bCs/>
          <w:sz w:val="24"/>
          <w:szCs w:val="24"/>
          <w:lang w:eastAsia="lv-LV"/>
        </w:rPr>
      </w:pPr>
    </w:p>
    <w:p w:rsidR="005E6ED8" w:rsidRPr="0092731F" w:rsidRDefault="005E6ED8" w:rsidP="005E6ED8">
      <w:pPr>
        <w:autoSpaceDE w:val="0"/>
        <w:autoSpaceDN w:val="0"/>
        <w:adjustRightInd w:val="0"/>
        <w:spacing w:after="0" w:line="298" w:lineRule="exact"/>
        <w:jc w:val="center"/>
        <w:rPr>
          <w:rFonts w:ascii="Times New Roman" w:eastAsia="Times New Roman" w:hAnsi="Times New Roman" w:cs="Times New Roman"/>
          <w:b/>
          <w:bCs/>
          <w:sz w:val="24"/>
          <w:szCs w:val="24"/>
          <w:lang w:eastAsia="lv-LV"/>
        </w:rPr>
      </w:pPr>
    </w:p>
    <w:p w:rsidR="005E6ED8" w:rsidRPr="0092731F" w:rsidRDefault="005E6ED8" w:rsidP="005E6ED8">
      <w:pPr>
        <w:autoSpaceDE w:val="0"/>
        <w:autoSpaceDN w:val="0"/>
        <w:adjustRightInd w:val="0"/>
        <w:spacing w:after="0" w:line="298" w:lineRule="exact"/>
        <w:jc w:val="center"/>
        <w:rPr>
          <w:rFonts w:ascii="Times New Roman" w:eastAsia="Times New Roman" w:hAnsi="Times New Roman" w:cs="Times New Roman"/>
          <w:b/>
          <w:bCs/>
          <w:sz w:val="24"/>
          <w:szCs w:val="24"/>
          <w:lang w:eastAsia="lv-LV"/>
        </w:rPr>
      </w:pPr>
      <w:r w:rsidRPr="0092731F">
        <w:rPr>
          <w:rFonts w:ascii="Times New Roman" w:eastAsia="Times New Roman" w:hAnsi="Times New Roman" w:cs="Times New Roman"/>
          <w:b/>
          <w:bCs/>
          <w:sz w:val="24"/>
          <w:szCs w:val="24"/>
          <w:lang w:eastAsia="lv-LV"/>
        </w:rPr>
        <w:t>TEHNISKĀ SPECIFIKĀCIJA</w:t>
      </w:r>
    </w:p>
    <w:p w:rsidR="005E6ED8" w:rsidRPr="0092731F" w:rsidRDefault="005E6ED8" w:rsidP="005E6ED8">
      <w:pPr>
        <w:spacing w:after="0" w:line="240" w:lineRule="auto"/>
        <w:jc w:val="center"/>
        <w:rPr>
          <w:rFonts w:ascii="Times New Roman" w:eastAsia="Times New Roman" w:hAnsi="Times New Roman" w:cs="Times New Roman"/>
          <w:b/>
          <w:bCs/>
          <w:sz w:val="24"/>
          <w:szCs w:val="24"/>
        </w:rPr>
      </w:pPr>
      <w:r w:rsidRPr="0092731F">
        <w:rPr>
          <w:rFonts w:ascii="Times New Roman" w:eastAsia="Times New Roman" w:hAnsi="Times New Roman" w:cs="Times New Roman"/>
          <w:b/>
          <w:bCs/>
          <w:sz w:val="24"/>
          <w:szCs w:val="24"/>
        </w:rPr>
        <w:t>aptaujai</w:t>
      </w:r>
      <w:r w:rsidR="00B26622" w:rsidRPr="00B26622">
        <w:t xml:space="preserve"> </w:t>
      </w:r>
      <w:r w:rsidR="00B26622" w:rsidRPr="00B26622">
        <w:rPr>
          <w:rFonts w:ascii="Times New Roman" w:eastAsia="Times New Roman" w:hAnsi="Times New Roman" w:cs="Times New Roman"/>
          <w:b/>
          <w:bCs/>
          <w:sz w:val="24"/>
          <w:szCs w:val="24"/>
        </w:rPr>
        <w:t>par līguma piešķiršanas tiesībām</w:t>
      </w:r>
    </w:p>
    <w:p w:rsidR="005E6ED8" w:rsidRPr="00EE2059" w:rsidRDefault="00123DAE" w:rsidP="00EE2059">
      <w:pPr>
        <w:jc w:val="center"/>
        <w:rPr>
          <w:rFonts w:ascii="Times New Roman" w:eastAsia="Calibri" w:hAnsi="Times New Roman" w:cs="Times New Roman"/>
          <w:b/>
          <w:bCs/>
          <w:color w:val="000000"/>
          <w:sz w:val="24"/>
          <w:szCs w:val="24"/>
        </w:rPr>
      </w:pPr>
      <w:r w:rsidRPr="0092731F">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Transportlīdzekļa VW Transporter remontdarbi</w:t>
      </w:r>
      <w:r w:rsidRPr="0092731F">
        <w:rPr>
          <w:rFonts w:ascii="Times New Roman" w:eastAsia="Calibri" w:hAnsi="Times New Roman" w:cs="Times New Roman"/>
          <w:b/>
          <w:bCs/>
          <w:color w:val="000000"/>
          <w:sz w:val="24"/>
          <w:szCs w:val="24"/>
        </w:rPr>
        <w:t>”</w:t>
      </w:r>
    </w:p>
    <w:p w:rsidR="005E6ED8" w:rsidRPr="0092731F" w:rsidRDefault="005E6ED8" w:rsidP="005E6ED8">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b/>
          <w:bCs/>
          <w:sz w:val="24"/>
          <w:szCs w:val="24"/>
        </w:rPr>
        <w:t>1. Darba uzdevums</w:t>
      </w:r>
    </w:p>
    <w:p w:rsidR="005E6ED8" w:rsidRPr="0092731F" w:rsidRDefault="005E6ED8" w:rsidP="005E6ED8">
      <w:pPr>
        <w:tabs>
          <w:tab w:val="num" w:pos="720"/>
        </w:tabs>
        <w:spacing w:after="0" w:line="240" w:lineRule="auto"/>
        <w:jc w:val="both"/>
        <w:rPr>
          <w:rFonts w:ascii="Times New Roman" w:eastAsia="Times New Roman" w:hAnsi="Times New Roman" w:cs="Times New Roman"/>
          <w:sz w:val="24"/>
          <w:szCs w:val="24"/>
        </w:rPr>
      </w:pPr>
    </w:p>
    <w:p w:rsidR="00461BAD" w:rsidRDefault="00F0600B" w:rsidP="00461BAD">
      <w:pPr>
        <w:numPr>
          <w:ilvl w:val="1"/>
          <w:numId w:val="3"/>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Nodrošināt Transportlīdzekļa</w:t>
      </w:r>
      <w:r w:rsidR="009E495F">
        <w:rPr>
          <w:rFonts w:ascii="Times New Roman" w:eastAsia="Times New Roman" w:hAnsi="Times New Roman" w:cs="Times New Roman"/>
          <w:sz w:val="24"/>
          <w:szCs w:val="24"/>
        </w:rPr>
        <w:t xml:space="preserve"> remontdarbus</w:t>
      </w:r>
      <w:r w:rsidR="00CC60DE">
        <w:rPr>
          <w:rFonts w:ascii="Times New Roman" w:eastAsia="Times New Roman" w:hAnsi="Times New Roman" w:cs="Times New Roman"/>
          <w:sz w:val="24"/>
          <w:szCs w:val="24"/>
        </w:rPr>
        <w:t xml:space="preserve"> (</w:t>
      </w:r>
      <w:r w:rsidR="00473F91" w:rsidRPr="00040337">
        <w:rPr>
          <w:rFonts w:ascii="Times New Roman" w:hAnsi="Times New Roman" w:cs="Times New Roman"/>
          <w:sz w:val="24"/>
          <w:szCs w:val="24"/>
        </w:rPr>
        <w:t>rezerves daļu</w:t>
      </w:r>
      <w:r w:rsidR="00CC60DE">
        <w:rPr>
          <w:rFonts w:ascii="Times New Roman" w:eastAsia="Times New Roman" w:hAnsi="Times New Roman" w:cs="Times New Roman"/>
          <w:sz w:val="24"/>
          <w:szCs w:val="24"/>
        </w:rPr>
        <w:t xml:space="preserve"> piegāde un </w:t>
      </w:r>
      <w:r w:rsidR="00473F91">
        <w:rPr>
          <w:rFonts w:ascii="Times New Roman" w:eastAsia="Times New Roman" w:hAnsi="Times New Roman" w:cs="Times New Roman"/>
          <w:sz w:val="24"/>
          <w:szCs w:val="24"/>
        </w:rPr>
        <w:t>uzstādīšana</w:t>
      </w:r>
      <w:r w:rsidR="00CC60DE">
        <w:rPr>
          <w:rFonts w:ascii="Times New Roman" w:eastAsia="Times New Roman" w:hAnsi="Times New Roman" w:cs="Times New Roman"/>
          <w:sz w:val="24"/>
          <w:szCs w:val="24"/>
        </w:rPr>
        <w:t>)</w:t>
      </w:r>
      <w:r w:rsidR="00461BAD">
        <w:rPr>
          <w:rFonts w:ascii="Times New Roman" w:eastAsia="Times New Roman" w:hAnsi="Times New Roman" w:cs="Times New Roman"/>
          <w:sz w:val="24"/>
          <w:szCs w:val="24"/>
        </w:rPr>
        <w:t>:</w:t>
      </w:r>
    </w:p>
    <w:p w:rsidR="00461BAD" w:rsidRDefault="009D5A29" w:rsidP="00461BAD">
      <w:pPr>
        <w:pStyle w:val="ListParagraph"/>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 Transporter, valsts reģ.Nr. LJ8955, izlaides gads: 2009, VIN Nr.WV1ZZZ7JZ9X015136</w:t>
      </w:r>
    </w:p>
    <w:p w:rsidR="00473F91" w:rsidRPr="00473F91" w:rsidRDefault="00473F91" w:rsidP="00473F91">
      <w:pPr>
        <w:pStyle w:val="ListParagraph"/>
        <w:spacing w:after="0" w:line="240" w:lineRule="auto"/>
        <w:jc w:val="right"/>
        <w:rPr>
          <w:rFonts w:ascii="Times New Roman" w:eastAsia="Times New Roman" w:hAnsi="Times New Roman" w:cs="Times New Roman"/>
          <w:i/>
          <w:sz w:val="24"/>
          <w:szCs w:val="24"/>
        </w:rPr>
      </w:pPr>
      <w:r w:rsidRPr="00473F91">
        <w:rPr>
          <w:rFonts w:ascii="Times New Roman" w:eastAsia="Times New Roman" w:hAnsi="Times New Roman" w:cs="Times New Roman"/>
          <w:i/>
          <w:sz w:val="24"/>
          <w:szCs w:val="24"/>
        </w:rPr>
        <w:t>Tabula Nr.1</w:t>
      </w:r>
    </w:p>
    <w:p w:rsidR="00473F91" w:rsidRPr="002D426C" w:rsidRDefault="00473F91" w:rsidP="002D426C">
      <w:pPr>
        <w:spacing w:after="0" w:line="240" w:lineRule="auto"/>
        <w:rPr>
          <w:rFonts w:ascii="Times New Roman" w:eastAsia="Times New Roman" w:hAnsi="Times New Roman" w:cs="Times New Roman"/>
          <w:i/>
          <w:sz w:val="24"/>
          <w:szCs w:val="24"/>
        </w:rPr>
      </w:pPr>
    </w:p>
    <w:tbl>
      <w:tblPr>
        <w:tblStyle w:val="TableGrid"/>
        <w:tblW w:w="0" w:type="auto"/>
        <w:tblLook w:val="04A0" w:firstRow="1" w:lastRow="0" w:firstColumn="1" w:lastColumn="0" w:noHBand="0" w:noVBand="1"/>
      </w:tblPr>
      <w:tblGrid>
        <w:gridCol w:w="890"/>
        <w:gridCol w:w="6731"/>
        <w:gridCol w:w="1723"/>
      </w:tblGrid>
      <w:tr w:rsidR="009E495F" w:rsidRPr="009E495F" w:rsidTr="001052B0">
        <w:tc>
          <w:tcPr>
            <w:tcW w:w="890" w:type="dxa"/>
          </w:tcPr>
          <w:p w:rsidR="009E495F" w:rsidRPr="009E495F" w:rsidRDefault="009E495F" w:rsidP="009E495F">
            <w:pPr>
              <w:jc w:val="both"/>
              <w:rPr>
                <w:rFonts w:ascii="Times New Roman" w:eastAsia="Times New Roman" w:hAnsi="Times New Roman" w:cs="Times New Roman"/>
                <w:sz w:val="24"/>
                <w:szCs w:val="24"/>
              </w:rPr>
            </w:pPr>
            <w:r w:rsidRPr="009E495F">
              <w:rPr>
                <w:rFonts w:ascii="Times New Roman" w:eastAsia="Times New Roman" w:hAnsi="Times New Roman" w:cs="Times New Roman"/>
                <w:sz w:val="24"/>
                <w:szCs w:val="24"/>
              </w:rPr>
              <w:t>Nr.p.k.</w:t>
            </w:r>
          </w:p>
        </w:tc>
        <w:tc>
          <w:tcPr>
            <w:tcW w:w="6731" w:type="dxa"/>
          </w:tcPr>
          <w:p w:rsidR="009E495F" w:rsidRPr="009E495F" w:rsidRDefault="009E495F" w:rsidP="009E495F">
            <w:pPr>
              <w:jc w:val="both"/>
              <w:rPr>
                <w:rFonts w:ascii="Times New Roman" w:eastAsia="Times New Roman" w:hAnsi="Times New Roman" w:cs="Times New Roman"/>
                <w:sz w:val="24"/>
                <w:szCs w:val="24"/>
              </w:rPr>
            </w:pPr>
            <w:r w:rsidRPr="009E495F">
              <w:rPr>
                <w:rFonts w:ascii="Times New Roman" w:eastAsia="Times New Roman" w:hAnsi="Times New Roman" w:cs="Times New Roman"/>
                <w:sz w:val="24"/>
                <w:szCs w:val="24"/>
              </w:rPr>
              <w:t>Nosaukums</w:t>
            </w:r>
          </w:p>
        </w:tc>
        <w:tc>
          <w:tcPr>
            <w:tcW w:w="1723" w:type="dxa"/>
          </w:tcPr>
          <w:p w:rsidR="009E495F" w:rsidRPr="009E495F" w:rsidRDefault="009E495F" w:rsidP="001052B0">
            <w:pPr>
              <w:jc w:val="center"/>
              <w:rPr>
                <w:rFonts w:ascii="Times New Roman" w:eastAsia="Times New Roman" w:hAnsi="Times New Roman" w:cs="Times New Roman"/>
                <w:sz w:val="24"/>
                <w:szCs w:val="24"/>
              </w:rPr>
            </w:pPr>
            <w:r w:rsidRPr="009E495F">
              <w:rPr>
                <w:rFonts w:ascii="Times New Roman" w:eastAsia="Times New Roman" w:hAnsi="Times New Roman" w:cs="Times New Roman"/>
                <w:sz w:val="24"/>
                <w:szCs w:val="24"/>
              </w:rPr>
              <w:t>Daudzums</w:t>
            </w:r>
          </w:p>
        </w:tc>
      </w:tr>
      <w:tr w:rsidR="009E495F" w:rsidRPr="009E495F" w:rsidTr="001052B0">
        <w:tc>
          <w:tcPr>
            <w:tcW w:w="890" w:type="dxa"/>
          </w:tcPr>
          <w:p w:rsidR="009E495F" w:rsidRPr="009E495F" w:rsidRDefault="009E495F" w:rsidP="001052B0">
            <w:pPr>
              <w:jc w:val="center"/>
              <w:rPr>
                <w:rFonts w:ascii="Times New Roman" w:eastAsia="Times New Roman" w:hAnsi="Times New Roman" w:cs="Times New Roman"/>
                <w:sz w:val="24"/>
                <w:szCs w:val="24"/>
              </w:rPr>
            </w:pPr>
            <w:r w:rsidRPr="009E495F">
              <w:rPr>
                <w:rFonts w:ascii="Times New Roman" w:eastAsia="Times New Roman" w:hAnsi="Times New Roman" w:cs="Times New Roman"/>
                <w:sz w:val="24"/>
                <w:szCs w:val="24"/>
              </w:rPr>
              <w:t>1</w:t>
            </w:r>
            <w:r w:rsidR="001052B0">
              <w:rPr>
                <w:rFonts w:ascii="Times New Roman" w:eastAsia="Times New Roman" w:hAnsi="Times New Roman" w:cs="Times New Roman"/>
                <w:sz w:val="24"/>
                <w:szCs w:val="24"/>
              </w:rPr>
              <w:t>.</w:t>
            </w:r>
          </w:p>
        </w:tc>
        <w:tc>
          <w:tcPr>
            <w:tcW w:w="6731" w:type="dxa"/>
          </w:tcPr>
          <w:p w:rsidR="009E495F" w:rsidRPr="009E495F" w:rsidRDefault="009E495F" w:rsidP="009E495F">
            <w:pPr>
              <w:jc w:val="both"/>
              <w:rPr>
                <w:rFonts w:ascii="Times New Roman" w:eastAsia="Times New Roman" w:hAnsi="Times New Roman" w:cs="Times New Roman"/>
                <w:sz w:val="24"/>
                <w:szCs w:val="24"/>
              </w:rPr>
            </w:pPr>
            <w:r w:rsidRPr="009E495F">
              <w:rPr>
                <w:rFonts w:ascii="Times New Roman" w:eastAsia="Times New Roman" w:hAnsi="Times New Roman" w:cs="Times New Roman"/>
                <w:sz w:val="24"/>
                <w:szCs w:val="24"/>
              </w:rPr>
              <w:t>Zobsiksnas komplekts</w:t>
            </w:r>
          </w:p>
        </w:tc>
        <w:tc>
          <w:tcPr>
            <w:tcW w:w="1723" w:type="dxa"/>
          </w:tcPr>
          <w:p w:rsidR="009E495F" w:rsidRPr="009E495F" w:rsidRDefault="009E495F" w:rsidP="001052B0">
            <w:pPr>
              <w:jc w:val="center"/>
              <w:rPr>
                <w:rFonts w:ascii="Times New Roman" w:eastAsia="Times New Roman" w:hAnsi="Times New Roman" w:cs="Times New Roman"/>
                <w:sz w:val="24"/>
                <w:szCs w:val="24"/>
              </w:rPr>
            </w:pPr>
            <w:r w:rsidRPr="009E495F">
              <w:rPr>
                <w:rFonts w:ascii="Times New Roman" w:eastAsia="Times New Roman" w:hAnsi="Times New Roman" w:cs="Times New Roman"/>
                <w:sz w:val="24"/>
                <w:szCs w:val="24"/>
              </w:rPr>
              <w:t>1</w:t>
            </w:r>
          </w:p>
        </w:tc>
      </w:tr>
      <w:tr w:rsidR="009E495F" w:rsidRPr="009E495F" w:rsidTr="001052B0">
        <w:tc>
          <w:tcPr>
            <w:tcW w:w="890" w:type="dxa"/>
          </w:tcPr>
          <w:p w:rsidR="009E495F" w:rsidRPr="009E495F" w:rsidRDefault="009E495F" w:rsidP="001052B0">
            <w:pPr>
              <w:jc w:val="center"/>
              <w:rPr>
                <w:rFonts w:ascii="Times New Roman" w:eastAsia="Times New Roman" w:hAnsi="Times New Roman" w:cs="Times New Roman"/>
                <w:sz w:val="24"/>
                <w:szCs w:val="24"/>
              </w:rPr>
            </w:pPr>
            <w:r w:rsidRPr="009E495F">
              <w:rPr>
                <w:rFonts w:ascii="Times New Roman" w:eastAsia="Times New Roman" w:hAnsi="Times New Roman" w:cs="Times New Roman"/>
                <w:sz w:val="24"/>
                <w:szCs w:val="24"/>
              </w:rPr>
              <w:t>2</w:t>
            </w:r>
            <w:r w:rsidR="001052B0">
              <w:rPr>
                <w:rFonts w:ascii="Times New Roman" w:eastAsia="Times New Roman" w:hAnsi="Times New Roman" w:cs="Times New Roman"/>
                <w:sz w:val="24"/>
                <w:szCs w:val="24"/>
              </w:rPr>
              <w:t>.</w:t>
            </w:r>
          </w:p>
        </w:tc>
        <w:tc>
          <w:tcPr>
            <w:tcW w:w="6731" w:type="dxa"/>
          </w:tcPr>
          <w:p w:rsidR="009E495F" w:rsidRPr="009E495F" w:rsidRDefault="009E495F" w:rsidP="009E495F">
            <w:pPr>
              <w:jc w:val="both"/>
              <w:rPr>
                <w:rFonts w:ascii="Times New Roman" w:eastAsia="Times New Roman" w:hAnsi="Times New Roman" w:cs="Times New Roman"/>
                <w:sz w:val="24"/>
                <w:szCs w:val="24"/>
              </w:rPr>
            </w:pPr>
            <w:r w:rsidRPr="009E495F">
              <w:rPr>
                <w:rFonts w:ascii="Times New Roman" w:eastAsia="Times New Roman" w:hAnsi="Times New Roman" w:cs="Times New Roman"/>
                <w:sz w:val="24"/>
                <w:szCs w:val="24"/>
              </w:rPr>
              <w:t>Ūdens sūknis</w:t>
            </w:r>
          </w:p>
        </w:tc>
        <w:tc>
          <w:tcPr>
            <w:tcW w:w="1723" w:type="dxa"/>
          </w:tcPr>
          <w:p w:rsidR="009E495F" w:rsidRPr="009E495F" w:rsidRDefault="00CC60DE" w:rsidP="001052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E495F" w:rsidRPr="009E495F" w:rsidTr="001052B0">
        <w:tc>
          <w:tcPr>
            <w:tcW w:w="890" w:type="dxa"/>
          </w:tcPr>
          <w:p w:rsidR="009E495F" w:rsidRPr="009E495F" w:rsidRDefault="009E495F" w:rsidP="001052B0">
            <w:pPr>
              <w:jc w:val="center"/>
              <w:rPr>
                <w:rFonts w:ascii="Times New Roman" w:eastAsia="Times New Roman" w:hAnsi="Times New Roman" w:cs="Times New Roman"/>
                <w:sz w:val="24"/>
                <w:szCs w:val="24"/>
              </w:rPr>
            </w:pPr>
            <w:r w:rsidRPr="009E495F">
              <w:rPr>
                <w:rFonts w:ascii="Times New Roman" w:eastAsia="Times New Roman" w:hAnsi="Times New Roman" w:cs="Times New Roman"/>
                <w:sz w:val="24"/>
                <w:szCs w:val="24"/>
              </w:rPr>
              <w:t>3</w:t>
            </w:r>
            <w:r w:rsidR="001052B0">
              <w:rPr>
                <w:rFonts w:ascii="Times New Roman" w:eastAsia="Times New Roman" w:hAnsi="Times New Roman" w:cs="Times New Roman"/>
                <w:sz w:val="24"/>
                <w:szCs w:val="24"/>
              </w:rPr>
              <w:t>.</w:t>
            </w:r>
          </w:p>
        </w:tc>
        <w:tc>
          <w:tcPr>
            <w:tcW w:w="6731" w:type="dxa"/>
          </w:tcPr>
          <w:p w:rsidR="009E495F" w:rsidRPr="009E495F" w:rsidRDefault="009E495F" w:rsidP="009E495F">
            <w:pPr>
              <w:jc w:val="both"/>
              <w:rPr>
                <w:rFonts w:ascii="Times New Roman" w:eastAsia="Times New Roman" w:hAnsi="Times New Roman" w:cs="Times New Roman"/>
                <w:sz w:val="24"/>
                <w:szCs w:val="24"/>
              </w:rPr>
            </w:pPr>
            <w:r w:rsidRPr="009E495F">
              <w:rPr>
                <w:rFonts w:ascii="Times New Roman" w:eastAsia="Times New Roman" w:hAnsi="Times New Roman" w:cs="Times New Roman"/>
                <w:sz w:val="24"/>
                <w:szCs w:val="24"/>
              </w:rPr>
              <w:t>Ģeneratora siksna</w:t>
            </w:r>
          </w:p>
        </w:tc>
        <w:tc>
          <w:tcPr>
            <w:tcW w:w="1723" w:type="dxa"/>
          </w:tcPr>
          <w:p w:rsidR="009E495F" w:rsidRPr="009E495F" w:rsidRDefault="00CC60DE" w:rsidP="001052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E495F" w:rsidRPr="009E495F" w:rsidTr="001052B0">
        <w:tc>
          <w:tcPr>
            <w:tcW w:w="890" w:type="dxa"/>
          </w:tcPr>
          <w:p w:rsidR="009E495F" w:rsidRPr="009E495F" w:rsidRDefault="009E495F" w:rsidP="001052B0">
            <w:pPr>
              <w:jc w:val="center"/>
              <w:rPr>
                <w:rFonts w:ascii="Times New Roman" w:eastAsia="Times New Roman" w:hAnsi="Times New Roman" w:cs="Times New Roman"/>
                <w:sz w:val="24"/>
                <w:szCs w:val="24"/>
              </w:rPr>
            </w:pPr>
            <w:r w:rsidRPr="009E495F">
              <w:rPr>
                <w:rFonts w:ascii="Times New Roman" w:eastAsia="Times New Roman" w:hAnsi="Times New Roman" w:cs="Times New Roman"/>
                <w:sz w:val="24"/>
                <w:szCs w:val="24"/>
              </w:rPr>
              <w:t>4</w:t>
            </w:r>
            <w:r w:rsidR="001052B0">
              <w:rPr>
                <w:rFonts w:ascii="Times New Roman" w:eastAsia="Times New Roman" w:hAnsi="Times New Roman" w:cs="Times New Roman"/>
                <w:sz w:val="24"/>
                <w:szCs w:val="24"/>
              </w:rPr>
              <w:t>.</w:t>
            </w:r>
          </w:p>
        </w:tc>
        <w:tc>
          <w:tcPr>
            <w:tcW w:w="6731" w:type="dxa"/>
          </w:tcPr>
          <w:p w:rsidR="009E495F" w:rsidRPr="009E495F" w:rsidRDefault="009E495F" w:rsidP="009E495F">
            <w:pPr>
              <w:jc w:val="both"/>
              <w:rPr>
                <w:rFonts w:ascii="Times New Roman" w:eastAsia="Times New Roman" w:hAnsi="Times New Roman" w:cs="Times New Roman"/>
                <w:sz w:val="24"/>
                <w:szCs w:val="24"/>
              </w:rPr>
            </w:pPr>
            <w:r w:rsidRPr="009E495F">
              <w:rPr>
                <w:rFonts w:ascii="Times New Roman" w:eastAsia="Times New Roman" w:hAnsi="Times New Roman" w:cs="Times New Roman"/>
                <w:sz w:val="24"/>
                <w:szCs w:val="24"/>
              </w:rPr>
              <w:t>Ģeneratora siksnas spriegotājs</w:t>
            </w:r>
          </w:p>
        </w:tc>
        <w:tc>
          <w:tcPr>
            <w:tcW w:w="1723" w:type="dxa"/>
          </w:tcPr>
          <w:p w:rsidR="009E495F" w:rsidRPr="009E495F" w:rsidRDefault="00CC60DE" w:rsidP="001052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E495F" w:rsidRPr="009E495F" w:rsidTr="001052B0">
        <w:tc>
          <w:tcPr>
            <w:tcW w:w="890" w:type="dxa"/>
          </w:tcPr>
          <w:p w:rsidR="009E495F" w:rsidRPr="009E495F" w:rsidRDefault="00CC60DE" w:rsidP="001052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052B0">
              <w:rPr>
                <w:rFonts w:ascii="Times New Roman" w:eastAsia="Times New Roman" w:hAnsi="Times New Roman" w:cs="Times New Roman"/>
                <w:sz w:val="24"/>
                <w:szCs w:val="24"/>
              </w:rPr>
              <w:t>.</w:t>
            </w:r>
          </w:p>
        </w:tc>
        <w:tc>
          <w:tcPr>
            <w:tcW w:w="6731" w:type="dxa"/>
          </w:tcPr>
          <w:p w:rsidR="009E495F" w:rsidRPr="009E495F" w:rsidRDefault="00CC60DE" w:rsidP="009E495F">
            <w:pPr>
              <w:jc w:val="both"/>
              <w:rPr>
                <w:rFonts w:ascii="Times New Roman" w:eastAsia="Times New Roman" w:hAnsi="Times New Roman" w:cs="Times New Roman"/>
                <w:sz w:val="24"/>
                <w:szCs w:val="24"/>
              </w:rPr>
            </w:pPr>
            <w:r w:rsidRPr="00CC60DE">
              <w:rPr>
                <w:rFonts w:ascii="Times New Roman" w:eastAsia="Times New Roman" w:hAnsi="Times New Roman" w:cs="Times New Roman"/>
                <w:sz w:val="24"/>
                <w:szCs w:val="24"/>
              </w:rPr>
              <w:t>Ģeneratora siksnas</w:t>
            </w:r>
            <w:r>
              <w:rPr>
                <w:rFonts w:ascii="Times New Roman" w:eastAsia="Times New Roman" w:hAnsi="Times New Roman" w:cs="Times New Roman"/>
                <w:sz w:val="24"/>
                <w:szCs w:val="24"/>
              </w:rPr>
              <w:t xml:space="preserve"> parazītrulītis</w:t>
            </w:r>
          </w:p>
        </w:tc>
        <w:tc>
          <w:tcPr>
            <w:tcW w:w="1723" w:type="dxa"/>
          </w:tcPr>
          <w:p w:rsidR="009E495F" w:rsidRPr="009E495F" w:rsidRDefault="00CC60DE" w:rsidP="001052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9E495F" w:rsidRPr="009E495F" w:rsidRDefault="009E495F" w:rsidP="009E495F">
      <w:pPr>
        <w:spacing w:after="0" w:line="240" w:lineRule="auto"/>
        <w:jc w:val="both"/>
        <w:rPr>
          <w:rFonts w:ascii="Times New Roman" w:eastAsia="Times New Roman" w:hAnsi="Times New Roman" w:cs="Times New Roman"/>
          <w:sz w:val="24"/>
          <w:szCs w:val="24"/>
        </w:rPr>
      </w:pPr>
    </w:p>
    <w:p w:rsidR="005E6ED8" w:rsidRDefault="005E6ED8" w:rsidP="005E6ED8">
      <w:pPr>
        <w:numPr>
          <w:ilvl w:val="1"/>
          <w:numId w:val="3"/>
        </w:numPr>
        <w:tabs>
          <w:tab w:val="num" w:pos="720"/>
        </w:tabs>
        <w:spacing w:after="0" w:line="240" w:lineRule="auto"/>
        <w:contextualSpacing/>
        <w:jc w:val="both"/>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 xml:space="preserve"> </w:t>
      </w:r>
      <w:r w:rsidR="007821D3">
        <w:rPr>
          <w:rFonts w:ascii="Times New Roman" w:eastAsia="Times New Roman" w:hAnsi="Times New Roman" w:cs="Times New Roman"/>
          <w:sz w:val="24"/>
          <w:szCs w:val="24"/>
        </w:rPr>
        <w:t xml:space="preserve">Prasības </w:t>
      </w:r>
      <w:r w:rsidR="007821D3">
        <w:rPr>
          <w:rFonts w:ascii="Times New Roman" w:hAnsi="Times New Roman" w:cs="Times New Roman"/>
          <w:sz w:val="24"/>
          <w:szCs w:val="24"/>
        </w:rPr>
        <w:t>r</w:t>
      </w:r>
      <w:r w:rsidR="00473F91">
        <w:rPr>
          <w:rFonts w:ascii="Times New Roman" w:hAnsi="Times New Roman" w:cs="Times New Roman"/>
          <w:sz w:val="24"/>
          <w:szCs w:val="24"/>
        </w:rPr>
        <w:t>e</w:t>
      </w:r>
      <w:r w:rsidR="007821D3">
        <w:rPr>
          <w:rFonts w:ascii="Times New Roman" w:hAnsi="Times New Roman" w:cs="Times New Roman"/>
          <w:sz w:val="24"/>
          <w:szCs w:val="24"/>
        </w:rPr>
        <w:t>zerves daļām</w:t>
      </w:r>
      <w:r w:rsidRPr="0092731F">
        <w:rPr>
          <w:rFonts w:ascii="Times New Roman" w:eastAsia="Times New Roman" w:hAnsi="Times New Roman" w:cs="Times New Roman"/>
          <w:sz w:val="24"/>
          <w:szCs w:val="24"/>
        </w:rPr>
        <w:t xml:space="preserve">: </w:t>
      </w:r>
      <w:r w:rsidR="00DD2C9F">
        <w:rPr>
          <w:rFonts w:ascii="Times New Roman" w:eastAsia="Times New Roman" w:hAnsi="Times New Roman" w:cs="Times New Roman"/>
          <w:b/>
          <w:sz w:val="24"/>
          <w:szCs w:val="24"/>
        </w:rPr>
        <w:t>transportlīdzekļa remont</w:t>
      </w:r>
      <w:r w:rsidR="00CC60DE" w:rsidRPr="00ED4B58">
        <w:rPr>
          <w:rFonts w:ascii="Times New Roman" w:eastAsia="Times New Roman" w:hAnsi="Times New Roman" w:cs="Times New Roman"/>
          <w:b/>
          <w:sz w:val="24"/>
          <w:szCs w:val="24"/>
        </w:rPr>
        <w:t>darbu veik</w:t>
      </w:r>
      <w:r w:rsidR="00654C27" w:rsidRPr="00ED4B58">
        <w:rPr>
          <w:rFonts w:ascii="Times New Roman" w:eastAsia="Times New Roman" w:hAnsi="Times New Roman" w:cs="Times New Roman"/>
          <w:b/>
          <w:sz w:val="24"/>
          <w:szCs w:val="24"/>
        </w:rPr>
        <w:t>šanā</w:t>
      </w:r>
      <w:r w:rsidR="00CC60DE" w:rsidRPr="00ED4B58">
        <w:rPr>
          <w:rFonts w:ascii="Times New Roman" w:eastAsia="Times New Roman" w:hAnsi="Times New Roman" w:cs="Times New Roman"/>
          <w:b/>
          <w:sz w:val="24"/>
          <w:szCs w:val="24"/>
        </w:rPr>
        <w:t xml:space="preserve"> jāizmanto tikai </w:t>
      </w:r>
      <w:r w:rsidR="00F35235" w:rsidRPr="00ED4B58">
        <w:rPr>
          <w:rFonts w:ascii="Times New Roman" w:eastAsia="Times New Roman" w:hAnsi="Times New Roman" w:cs="Times New Roman"/>
          <w:b/>
          <w:sz w:val="24"/>
          <w:szCs w:val="24"/>
        </w:rPr>
        <w:t>oriģinālas rezerves daļa</w:t>
      </w:r>
      <w:r w:rsidR="00473F91" w:rsidRPr="00ED4B58">
        <w:rPr>
          <w:rFonts w:ascii="Times New Roman" w:eastAsia="Times New Roman" w:hAnsi="Times New Roman" w:cs="Times New Roman"/>
          <w:b/>
          <w:sz w:val="24"/>
          <w:szCs w:val="24"/>
        </w:rPr>
        <w:t>s</w:t>
      </w:r>
      <w:r w:rsidRPr="0092731F">
        <w:rPr>
          <w:rFonts w:ascii="Times New Roman" w:eastAsia="Times New Roman" w:hAnsi="Times New Roman" w:cs="Times New Roman"/>
          <w:sz w:val="24"/>
          <w:szCs w:val="24"/>
        </w:rPr>
        <w:t>;</w:t>
      </w:r>
    </w:p>
    <w:p w:rsidR="001D4B81" w:rsidRDefault="00473F91" w:rsidP="00473F91">
      <w:pPr>
        <w:pStyle w:val="ListParagraph"/>
        <w:numPr>
          <w:ilvl w:val="1"/>
          <w:numId w:val="3"/>
        </w:numPr>
        <w:spacing w:after="0" w:line="240" w:lineRule="auto"/>
        <w:jc w:val="both"/>
        <w:rPr>
          <w:rFonts w:ascii="Times New Roman" w:eastAsia="Times New Roman" w:hAnsi="Times New Roman" w:cs="Times New Roman"/>
          <w:sz w:val="24"/>
          <w:szCs w:val="24"/>
        </w:rPr>
      </w:pPr>
      <w:r w:rsidRPr="00473F91">
        <w:rPr>
          <w:rFonts w:ascii="Times New Roman" w:eastAsia="Times New Roman" w:hAnsi="Times New Roman" w:cs="Times New Roman"/>
          <w:sz w:val="24"/>
          <w:szCs w:val="24"/>
        </w:rPr>
        <w:t xml:space="preserve">Izpildītājam ir jānodrošina pasūtītāja </w:t>
      </w:r>
      <w:r>
        <w:rPr>
          <w:rFonts w:ascii="Times New Roman" w:eastAsia="Times New Roman" w:hAnsi="Times New Roman" w:cs="Times New Roman"/>
          <w:sz w:val="24"/>
          <w:szCs w:val="24"/>
        </w:rPr>
        <w:t>transportlīdzekļa</w:t>
      </w:r>
      <w:r w:rsidRPr="00473F91">
        <w:rPr>
          <w:rFonts w:ascii="Times New Roman" w:eastAsia="Times New Roman" w:hAnsi="Times New Roman" w:cs="Times New Roman"/>
          <w:sz w:val="24"/>
          <w:szCs w:val="24"/>
        </w:rPr>
        <w:t xml:space="preserve"> brīva iebraukšana remonta zonā</w:t>
      </w:r>
      <w:r>
        <w:rPr>
          <w:rFonts w:ascii="Times New Roman" w:eastAsia="Times New Roman" w:hAnsi="Times New Roman" w:cs="Times New Roman"/>
          <w:sz w:val="24"/>
          <w:szCs w:val="24"/>
        </w:rPr>
        <w:t>;</w:t>
      </w:r>
    </w:p>
    <w:p w:rsidR="00473F91" w:rsidRDefault="00473F91" w:rsidP="00473F91">
      <w:pPr>
        <w:pStyle w:val="ListParagraph"/>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Autoservisa vieta: Daugavpils administratīvā teritorija;</w:t>
      </w:r>
    </w:p>
    <w:p w:rsidR="00473F91" w:rsidRDefault="00473F91" w:rsidP="00473F91">
      <w:pPr>
        <w:pStyle w:val="ListParagraph"/>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73F91">
        <w:rPr>
          <w:rFonts w:ascii="Times New Roman" w:eastAsia="Times New Roman" w:hAnsi="Times New Roman" w:cs="Times New Roman"/>
          <w:sz w:val="24"/>
          <w:szCs w:val="24"/>
        </w:rPr>
        <w:t xml:space="preserve">Izpildītājam ir </w:t>
      </w:r>
      <w:r w:rsidR="008A4FC4">
        <w:rPr>
          <w:rFonts w:ascii="Times New Roman" w:eastAsia="Times New Roman" w:hAnsi="Times New Roman" w:cs="Times New Roman"/>
          <w:sz w:val="24"/>
          <w:szCs w:val="24"/>
        </w:rPr>
        <w:t>nepieciešams nodrošināt</w:t>
      </w:r>
      <w:r>
        <w:rPr>
          <w:rFonts w:ascii="Times New Roman" w:eastAsia="Times New Roman" w:hAnsi="Times New Roman" w:cs="Times New Roman"/>
          <w:sz w:val="24"/>
          <w:szCs w:val="24"/>
        </w:rPr>
        <w:t xml:space="preserve"> </w:t>
      </w:r>
      <w:r w:rsidR="00EA671A">
        <w:rPr>
          <w:rFonts w:ascii="Times New Roman" w:eastAsia="Times New Roman" w:hAnsi="Times New Roman" w:cs="Times New Roman"/>
          <w:sz w:val="24"/>
          <w:szCs w:val="24"/>
        </w:rPr>
        <w:t>Tabulas Nr.1</w:t>
      </w:r>
      <w:r w:rsidR="005F4B42">
        <w:rPr>
          <w:rFonts w:ascii="Times New Roman" w:eastAsia="Times New Roman" w:hAnsi="Times New Roman" w:cs="Times New Roman"/>
          <w:sz w:val="24"/>
          <w:szCs w:val="24"/>
        </w:rPr>
        <w:t xml:space="preserve">, 1. un 2. punktā </w:t>
      </w:r>
      <w:r w:rsidR="00EA671A">
        <w:rPr>
          <w:rFonts w:ascii="Times New Roman" w:eastAsia="Times New Roman" w:hAnsi="Times New Roman" w:cs="Times New Roman"/>
          <w:sz w:val="24"/>
          <w:szCs w:val="24"/>
        </w:rPr>
        <w:t xml:space="preserve">minētajām </w:t>
      </w:r>
      <w:r w:rsidR="005F4B42">
        <w:rPr>
          <w:rFonts w:ascii="Times New Roman" w:eastAsia="Times New Roman" w:hAnsi="Times New Roman" w:cs="Times New Roman"/>
          <w:sz w:val="24"/>
          <w:szCs w:val="24"/>
        </w:rPr>
        <w:t>rezerves daļām -</w:t>
      </w:r>
      <w:r w:rsidR="008A4FC4">
        <w:rPr>
          <w:rFonts w:ascii="Times New Roman" w:eastAsia="Times New Roman" w:hAnsi="Times New Roman" w:cs="Times New Roman"/>
          <w:sz w:val="24"/>
          <w:szCs w:val="24"/>
        </w:rPr>
        <w:t xml:space="preserve"> nobraukuma garantiju</w:t>
      </w:r>
      <w:r w:rsidR="003E5AA7">
        <w:rPr>
          <w:rFonts w:ascii="Times New Roman" w:eastAsia="Times New Roman" w:hAnsi="Times New Roman" w:cs="Times New Roman"/>
          <w:sz w:val="24"/>
          <w:szCs w:val="24"/>
        </w:rPr>
        <w:t>, pārējā</w:t>
      </w:r>
      <w:r w:rsidR="007821D3">
        <w:rPr>
          <w:rFonts w:ascii="Times New Roman" w:eastAsia="Times New Roman" w:hAnsi="Times New Roman" w:cs="Times New Roman"/>
          <w:sz w:val="24"/>
          <w:szCs w:val="24"/>
        </w:rPr>
        <w:t>m</w:t>
      </w:r>
      <w:r w:rsidR="005F4B42">
        <w:rPr>
          <w:rFonts w:ascii="Times New Roman" w:eastAsia="Times New Roman" w:hAnsi="Times New Roman" w:cs="Times New Roman"/>
          <w:sz w:val="24"/>
          <w:szCs w:val="24"/>
        </w:rPr>
        <w:t xml:space="preserve"> rezerves daļām – laika garantiju. </w:t>
      </w:r>
    </w:p>
    <w:p w:rsidR="001E6E51" w:rsidRPr="00FD3F55" w:rsidRDefault="00B215C2" w:rsidP="00FD3F55">
      <w:pPr>
        <w:pStyle w:val="ListParagraph"/>
        <w:numPr>
          <w:ilvl w:val="1"/>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41B8D" w:rsidRPr="00FD3F55">
        <w:rPr>
          <w:rFonts w:ascii="Times New Roman" w:eastAsia="Times New Roman" w:hAnsi="Times New Roman" w:cs="Times New Roman"/>
          <w:sz w:val="24"/>
          <w:szCs w:val="24"/>
        </w:rPr>
        <w:t>Piedāvājum</w:t>
      </w:r>
      <w:r w:rsidR="00EE0B9E">
        <w:rPr>
          <w:rFonts w:ascii="Times New Roman" w:eastAsia="Times New Roman" w:hAnsi="Times New Roman" w:cs="Times New Roman"/>
          <w:sz w:val="24"/>
          <w:szCs w:val="24"/>
        </w:rPr>
        <w:t>u</w:t>
      </w:r>
      <w:r w:rsidR="00241B8D" w:rsidRPr="00FD3F55">
        <w:rPr>
          <w:rFonts w:ascii="Times New Roman" w:eastAsia="Times New Roman" w:hAnsi="Times New Roman" w:cs="Times New Roman"/>
          <w:sz w:val="24"/>
          <w:szCs w:val="24"/>
        </w:rPr>
        <w:t xml:space="preserve"> vērtēšanas  </w:t>
      </w:r>
      <w:r w:rsidR="001E6E51" w:rsidRPr="00FD3F55">
        <w:rPr>
          <w:rFonts w:ascii="Times New Roman" w:eastAsia="Times New Roman" w:hAnsi="Times New Roman" w:cs="Times New Roman"/>
          <w:sz w:val="24"/>
          <w:szCs w:val="24"/>
        </w:rPr>
        <w:t>kritēri</w:t>
      </w:r>
      <w:r w:rsidR="00241B8D" w:rsidRPr="00FD3F55">
        <w:rPr>
          <w:rFonts w:ascii="Times New Roman" w:eastAsia="Times New Roman" w:hAnsi="Times New Roman" w:cs="Times New Roman"/>
          <w:sz w:val="24"/>
          <w:szCs w:val="24"/>
        </w:rPr>
        <w:t>ji</w:t>
      </w:r>
      <w:r w:rsidR="001E6E51" w:rsidRPr="00FD3F55">
        <w:rPr>
          <w:rFonts w:ascii="Times New Roman" w:eastAsia="Times New Roman" w:hAnsi="Times New Roman" w:cs="Times New Roman"/>
          <w:sz w:val="24"/>
          <w:szCs w:val="24"/>
        </w:rPr>
        <w:t>:</w:t>
      </w:r>
    </w:p>
    <w:p w:rsidR="00FD3F55" w:rsidRDefault="00FD3F55" w:rsidP="00FD3F55">
      <w:pPr>
        <w:spacing w:after="0" w:line="240" w:lineRule="auto"/>
        <w:jc w:val="center"/>
        <w:rPr>
          <w:rFonts w:ascii="Times New Roman" w:eastAsia="Times New Roman" w:hAnsi="Times New Roman" w:cs="Times New Roman"/>
          <w:sz w:val="24"/>
          <w:szCs w:val="24"/>
        </w:rPr>
      </w:pPr>
    </w:p>
    <w:p w:rsidR="00FD3F55" w:rsidRPr="00FD3F55" w:rsidRDefault="00FD3F55" w:rsidP="00FD3F55">
      <w:pPr>
        <w:spacing w:after="0" w:line="240" w:lineRule="auto"/>
        <w:jc w:val="center"/>
        <w:rPr>
          <w:rFonts w:ascii="Times New Roman" w:eastAsia="Times New Roman" w:hAnsi="Times New Roman" w:cs="Times New Roman"/>
          <w:sz w:val="24"/>
          <w:szCs w:val="24"/>
        </w:rPr>
      </w:pPr>
      <w:r w:rsidRPr="00FD3F55">
        <w:rPr>
          <w:rFonts w:ascii="Times New Roman" w:eastAsia="Times New Roman" w:hAnsi="Times New Roman" w:cs="Times New Roman"/>
          <w:sz w:val="24"/>
          <w:szCs w:val="24"/>
        </w:rPr>
        <w:t>P = A</w:t>
      </w:r>
      <w:r w:rsidRPr="002D77F6">
        <w:rPr>
          <w:rFonts w:ascii="Times New Roman" w:eastAsia="Times New Roman" w:hAnsi="Times New Roman" w:cs="Times New Roman"/>
          <w:sz w:val="24"/>
          <w:szCs w:val="24"/>
          <w:vertAlign w:val="subscript"/>
        </w:rPr>
        <w:t>pret</w:t>
      </w:r>
      <w:r w:rsidRPr="00FD3F55">
        <w:rPr>
          <w:rFonts w:ascii="Times New Roman" w:eastAsia="Times New Roman" w:hAnsi="Times New Roman" w:cs="Times New Roman"/>
          <w:sz w:val="24"/>
          <w:szCs w:val="24"/>
        </w:rPr>
        <w:t xml:space="preserve">  +  B</w:t>
      </w:r>
      <w:r w:rsidRPr="002D77F6">
        <w:rPr>
          <w:rFonts w:ascii="Times New Roman" w:eastAsia="Times New Roman" w:hAnsi="Times New Roman" w:cs="Times New Roman"/>
          <w:sz w:val="24"/>
          <w:szCs w:val="24"/>
          <w:vertAlign w:val="subscript"/>
        </w:rPr>
        <w:t>pret</w:t>
      </w:r>
      <w:r w:rsidRPr="00FD3F55">
        <w:rPr>
          <w:rFonts w:ascii="Times New Roman" w:eastAsia="Times New Roman" w:hAnsi="Times New Roman" w:cs="Times New Roman"/>
          <w:sz w:val="24"/>
          <w:szCs w:val="24"/>
        </w:rPr>
        <w:t xml:space="preserve"> +  C</w:t>
      </w:r>
      <w:r w:rsidRPr="002D77F6">
        <w:rPr>
          <w:rFonts w:ascii="Times New Roman" w:eastAsia="Times New Roman" w:hAnsi="Times New Roman" w:cs="Times New Roman"/>
          <w:sz w:val="24"/>
          <w:szCs w:val="24"/>
          <w:vertAlign w:val="subscript"/>
        </w:rPr>
        <w:t xml:space="preserve">pret </w:t>
      </w:r>
      <w:r w:rsidRPr="00FD3F55">
        <w:rPr>
          <w:rFonts w:ascii="Times New Roman" w:eastAsia="Times New Roman" w:hAnsi="Times New Roman" w:cs="Times New Roman"/>
          <w:sz w:val="24"/>
          <w:szCs w:val="24"/>
        </w:rPr>
        <w:t>+  D</w:t>
      </w:r>
      <w:r w:rsidRPr="002D77F6">
        <w:rPr>
          <w:rFonts w:ascii="Times New Roman" w:eastAsia="Times New Roman" w:hAnsi="Times New Roman" w:cs="Times New Roman"/>
          <w:sz w:val="24"/>
          <w:szCs w:val="24"/>
          <w:vertAlign w:val="subscript"/>
        </w:rPr>
        <w:t>pret</w:t>
      </w:r>
    </w:p>
    <w:p w:rsidR="00FD3F55" w:rsidRPr="00FD3F55" w:rsidRDefault="00FD3F55" w:rsidP="00FD3F55">
      <w:pPr>
        <w:spacing w:after="0" w:line="240" w:lineRule="auto"/>
        <w:jc w:val="both"/>
        <w:rPr>
          <w:rFonts w:ascii="Times New Roman" w:eastAsia="Times New Roman" w:hAnsi="Times New Roman" w:cs="Times New Roman"/>
          <w:sz w:val="24"/>
          <w:szCs w:val="24"/>
        </w:rPr>
      </w:pPr>
    </w:p>
    <w:p w:rsidR="001E6E51" w:rsidRPr="001E6E51" w:rsidRDefault="001E6E51" w:rsidP="001E6E51">
      <w:pPr>
        <w:spacing w:after="0" w:line="240" w:lineRule="auto"/>
        <w:jc w:val="both"/>
        <w:rPr>
          <w:rFonts w:ascii="Times New Roman" w:eastAsia="Times New Roman" w:hAnsi="Times New Roman" w:cs="Times New Roman"/>
          <w:sz w:val="24"/>
          <w:szCs w:val="24"/>
        </w:rPr>
      </w:pPr>
      <w:r w:rsidRPr="001E6E51">
        <w:rPr>
          <w:rFonts w:ascii="Times New Roman" w:eastAsia="Times New Roman" w:hAnsi="Times New Roman" w:cs="Times New Roman"/>
          <w:sz w:val="24"/>
          <w:szCs w:val="24"/>
        </w:rPr>
        <w:t>1.</w:t>
      </w:r>
      <w:r w:rsidR="00FD3F55">
        <w:rPr>
          <w:rFonts w:ascii="Times New Roman" w:eastAsia="Times New Roman" w:hAnsi="Times New Roman" w:cs="Times New Roman"/>
          <w:sz w:val="24"/>
          <w:szCs w:val="24"/>
        </w:rPr>
        <w:t>6.1</w:t>
      </w:r>
      <w:r w:rsidRPr="001E6E51">
        <w:rPr>
          <w:rFonts w:ascii="Times New Roman" w:eastAsia="Times New Roman" w:hAnsi="Times New Roman" w:cs="Times New Roman"/>
          <w:sz w:val="24"/>
          <w:szCs w:val="24"/>
        </w:rPr>
        <w:t>. Maksimālais iespējamais punktu skaits 100 (viens simts).</w:t>
      </w:r>
    </w:p>
    <w:p w:rsidR="001D4B81" w:rsidRPr="002D77F6" w:rsidRDefault="002D77F6" w:rsidP="002D77F6">
      <w:pPr>
        <w:spacing w:after="0" w:line="240" w:lineRule="auto"/>
        <w:contextualSpacing/>
        <w:jc w:val="right"/>
        <w:rPr>
          <w:rFonts w:ascii="Times New Roman" w:eastAsia="Times New Roman" w:hAnsi="Times New Roman" w:cs="Times New Roman"/>
          <w:i/>
          <w:sz w:val="24"/>
          <w:szCs w:val="24"/>
        </w:rPr>
      </w:pPr>
      <w:r w:rsidRPr="002D77F6">
        <w:rPr>
          <w:rFonts w:ascii="Times New Roman" w:eastAsia="Times New Roman" w:hAnsi="Times New Roman" w:cs="Times New Roman"/>
          <w:i/>
          <w:sz w:val="24"/>
          <w:szCs w:val="24"/>
        </w:rPr>
        <w:t>Tabula Nr.3</w:t>
      </w:r>
    </w:p>
    <w:tbl>
      <w:tblPr>
        <w:tblStyle w:val="TableGrid"/>
        <w:tblW w:w="0" w:type="auto"/>
        <w:tblLook w:val="04A0" w:firstRow="1" w:lastRow="0" w:firstColumn="1" w:lastColumn="0" w:noHBand="0" w:noVBand="1"/>
      </w:tblPr>
      <w:tblGrid>
        <w:gridCol w:w="943"/>
        <w:gridCol w:w="3769"/>
        <w:gridCol w:w="2313"/>
        <w:gridCol w:w="2319"/>
      </w:tblGrid>
      <w:tr w:rsidR="001D4B81" w:rsidRPr="001A180A" w:rsidTr="006C3EFC">
        <w:tc>
          <w:tcPr>
            <w:tcW w:w="943" w:type="dxa"/>
            <w:shd w:val="clear" w:color="auto" w:fill="A8D08D" w:themeFill="accent6" w:themeFillTint="99"/>
          </w:tcPr>
          <w:p w:rsidR="001D4B81" w:rsidRPr="001A180A" w:rsidRDefault="001D4B81" w:rsidP="006C3EFC">
            <w:pPr>
              <w:jc w:val="right"/>
              <w:rPr>
                <w:rFonts w:ascii="Times New Roman" w:hAnsi="Times New Roman" w:cs="Times New Roman"/>
                <w:b/>
                <w:sz w:val="24"/>
                <w:szCs w:val="24"/>
              </w:rPr>
            </w:pPr>
            <w:r w:rsidRPr="001A180A">
              <w:rPr>
                <w:rFonts w:ascii="Times New Roman" w:hAnsi="Times New Roman" w:cs="Times New Roman"/>
                <w:b/>
                <w:sz w:val="24"/>
                <w:szCs w:val="24"/>
              </w:rPr>
              <w:t>Nr.p.k.</w:t>
            </w:r>
          </w:p>
        </w:tc>
        <w:tc>
          <w:tcPr>
            <w:tcW w:w="3769" w:type="dxa"/>
            <w:shd w:val="clear" w:color="auto" w:fill="A8D08D" w:themeFill="accent6" w:themeFillTint="99"/>
          </w:tcPr>
          <w:p w:rsidR="001D4B81" w:rsidRPr="001A180A" w:rsidRDefault="001D4B81" w:rsidP="006C3EFC">
            <w:pPr>
              <w:jc w:val="center"/>
              <w:rPr>
                <w:rFonts w:ascii="Times New Roman" w:hAnsi="Times New Roman" w:cs="Times New Roman"/>
                <w:b/>
                <w:sz w:val="24"/>
                <w:szCs w:val="24"/>
              </w:rPr>
            </w:pPr>
            <w:r w:rsidRPr="001A180A">
              <w:rPr>
                <w:rFonts w:ascii="Times New Roman" w:hAnsi="Times New Roman" w:cs="Times New Roman"/>
                <w:b/>
                <w:sz w:val="24"/>
                <w:szCs w:val="24"/>
              </w:rPr>
              <w:t>Vērtēšanas kritērijs</w:t>
            </w:r>
          </w:p>
        </w:tc>
        <w:tc>
          <w:tcPr>
            <w:tcW w:w="2313" w:type="dxa"/>
            <w:shd w:val="clear" w:color="auto" w:fill="A8D08D" w:themeFill="accent6" w:themeFillTint="99"/>
          </w:tcPr>
          <w:p w:rsidR="001D4B81" w:rsidRPr="001A180A" w:rsidRDefault="001D4B81" w:rsidP="006C3EFC">
            <w:pPr>
              <w:jc w:val="center"/>
              <w:rPr>
                <w:rFonts w:ascii="Times New Roman" w:hAnsi="Times New Roman" w:cs="Times New Roman"/>
                <w:b/>
                <w:sz w:val="24"/>
                <w:szCs w:val="24"/>
              </w:rPr>
            </w:pPr>
            <w:r w:rsidRPr="001A180A">
              <w:rPr>
                <w:rFonts w:ascii="Times New Roman" w:hAnsi="Times New Roman" w:cs="Times New Roman"/>
                <w:b/>
                <w:sz w:val="24"/>
                <w:szCs w:val="24"/>
              </w:rPr>
              <w:t>Maksimālais</w:t>
            </w:r>
          </w:p>
          <w:p w:rsidR="001D4B81" w:rsidRPr="001A180A" w:rsidRDefault="001D4B81" w:rsidP="006C3EFC">
            <w:pPr>
              <w:jc w:val="center"/>
              <w:rPr>
                <w:rFonts w:ascii="Times New Roman" w:hAnsi="Times New Roman" w:cs="Times New Roman"/>
                <w:b/>
                <w:sz w:val="24"/>
                <w:szCs w:val="24"/>
              </w:rPr>
            </w:pPr>
            <w:r w:rsidRPr="001A180A">
              <w:rPr>
                <w:rFonts w:ascii="Times New Roman" w:hAnsi="Times New Roman" w:cs="Times New Roman"/>
                <w:b/>
                <w:sz w:val="24"/>
                <w:szCs w:val="24"/>
              </w:rPr>
              <w:t>piešķiramais</w:t>
            </w:r>
          </w:p>
          <w:p w:rsidR="001D4B81" w:rsidRPr="001A180A" w:rsidRDefault="001D4B81" w:rsidP="006C3EFC">
            <w:pPr>
              <w:jc w:val="center"/>
              <w:rPr>
                <w:rFonts w:ascii="Times New Roman" w:hAnsi="Times New Roman" w:cs="Times New Roman"/>
                <w:b/>
                <w:sz w:val="24"/>
                <w:szCs w:val="24"/>
              </w:rPr>
            </w:pPr>
            <w:r w:rsidRPr="001A180A">
              <w:rPr>
                <w:rFonts w:ascii="Times New Roman" w:hAnsi="Times New Roman" w:cs="Times New Roman"/>
                <w:b/>
                <w:sz w:val="24"/>
                <w:szCs w:val="24"/>
              </w:rPr>
              <w:t>punktu</w:t>
            </w:r>
          </w:p>
          <w:p w:rsidR="001D4B81" w:rsidRPr="001A180A" w:rsidRDefault="001D4B81" w:rsidP="006C3EFC">
            <w:pPr>
              <w:jc w:val="center"/>
              <w:rPr>
                <w:rFonts w:ascii="Times New Roman" w:hAnsi="Times New Roman" w:cs="Times New Roman"/>
                <w:b/>
                <w:sz w:val="24"/>
                <w:szCs w:val="24"/>
              </w:rPr>
            </w:pPr>
            <w:r w:rsidRPr="001A180A">
              <w:rPr>
                <w:rFonts w:ascii="Times New Roman" w:hAnsi="Times New Roman" w:cs="Times New Roman"/>
                <w:b/>
                <w:sz w:val="24"/>
                <w:szCs w:val="24"/>
              </w:rPr>
              <w:t>skaits</w:t>
            </w:r>
          </w:p>
        </w:tc>
        <w:tc>
          <w:tcPr>
            <w:tcW w:w="2319" w:type="dxa"/>
            <w:shd w:val="clear" w:color="auto" w:fill="A8D08D" w:themeFill="accent6" w:themeFillTint="99"/>
          </w:tcPr>
          <w:p w:rsidR="001D4B81" w:rsidRPr="001A180A" w:rsidRDefault="001D4B81" w:rsidP="006C3EFC">
            <w:pPr>
              <w:jc w:val="center"/>
              <w:rPr>
                <w:rFonts w:ascii="Times New Roman" w:hAnsi="Times New Roman" w:cs="Times New Roman"/>
                <w:b/>
                <w:sz w:val="24"/>
                <w:szCs w:val="24"/>
              </w:rPr>
            </w:pPr>
            <w:r w:rsidRPr="001A180A">
              <w:rPr>
                <w:rFonts w:ascii="Times New Roman" w:hAnsi="Times New Roman" w:cs="Times New Roman"/>
                <w:b/>
                <w:sz w:val="24"/>
                <w:szCs w:val="24"/>
              </w:rPr>
              <w:t>Aprēķināšanas metodika</w:t>
            </w:r>
          </w:p>
        </w:tc>
      </w:tr>
      <w:tr w:rsidR="001D4B81" w:rsidRPr="00C11F7A" w:rsidTr="006C3EFC">
        <w:tc>
          <w:tcPr>
            <w:tcW w:w="943" w:type="dxa"/>
          </w:tcPr>
          <w:p w:rsidR="001D4B81" w:rsidRPr="00C11F7A" w:rsidRDefault="001D4B81" w:rsidP="00B35C1B">
            <w:pPr>
              <w:jc w:val="center"/>
              <w:rPr>
                <w:rFonts w:ascii="Times New Roman" w:hAnsi="Times New Roman" w:cs="Times New Roman"/>
                <w:b/>
                <w:sz w:val="24"/>
                <w:szCs w:val="24"/>
              </w:rPr>
            </w:pPr>
            <w:r w:rsidRPr="00C11F7A">
              <w:rPr>
                <w:rFonts w:ascii="Times New Roman" w:hAnsi="Times New Roman" w:cs="Times New Roman"/>
                <w:b/>
                <w:sz w:val="24"/>
                <w:szCs w:val="24"/>
              </w:rPr>
              <w:t>1.</w:t>
            </w:r>
          </w:p>
        </w:tc>
        <w:tc>
          <w:tcPr>
            <w:tcW w:w="3769" w:type="dxa"/>
          </w:tcPr>
          <w:p w:rsidR="001D4B81" w:rsidRPr="00C11F7A" w:rsidRDefault="00FD3F55" w:rsidP="005F4B42">
            <w:pPr>
              <w:jc w:val="center"/>
              <w:rPr>
                <w:rFonts w:ascii="Times New Roman" w:hAnsi="Times New Roman" w:cs="Times New Roman"/>
                <w:b/>
                <w:sz w:val="24"/>
                <w:szCs w:val="24"/>
              </w:rPr>
            </w:pPr>
            <w:r w:rsidRPr="00B215C2">
              <w:rPr>
                <w:rFonts w:ascii="Times New Roman" w:eastAsia="Times New Roman" w:hAnsi="Times New Roman" w:cs="Times New Roman"/>
                <w:b/>
                <w:sz w:val="24"/>
                <w:szCs w:val="24"/>
              </w:rPr>
              <w:t>A</w:t>
            </w:r>
            <w:r w:rsidRPr="002D77F6">
              <w:rPr>
                <w:rFonts w:ascii="Times New Roman" w:eastAsia="Times New Roman" w:hAnsi="Times New Roman" w:cs="Times New Roman"/>
                <w:b/>
                <w:sz w:val="24"/>
                <w:szCs w:val="24"/>
                <w:vertAlign w:val="subscript"/>
              </w:rPr>
              <w:t>pret</w:t>
            </w:r>
            <w:r w:rsidRPr="00C11F7A">
              <w:rPr>
                <w:rFonts w:ascii="Times New Roman" w:hAnsi="Times New Roman" w:cs="Times New Roman"/>
                <w:b/>
                <w:sz w:val="24"/>
                <w:szCs w:val="24"/>
              </w:rPr>
              <w:t xml:space="preserve"> </w:t>
            </w:r>
            <w:r w:rsidR="001D4B81" w:rsidRPr="00C11F7A">
              <w:rPr>
                <w:rFonts w:ascii="Times New Roman" w:hAnsi="Times New Roman" w:cs="Times New Roman"/>
                <w:b/>
                <w:sz w:val="24"/>
                <w:szCs w:val="24"/>
              </w:rPr>
              <w:t xml:space="preserve">– </w:t>
            </w:r>
            <w:r w:rsidR="005F4B42">
              <w:rPr>
                <w:rFonts w:ascii="Times New Roman" w:hAnsi="Times New Roman" w:cs="Times New Roman"/>
                <w:sz w:val="24"/>
                <w:szCs w:val="24"/>
              </w:rPr>
              <w:t>rezerves daļas cena</w:t>
            </w:r>
          </w:p>
        </w:tc>
        <w:tc>
          <w:tcPr>
            <w:tcW w:w="2313" w:type="dxa"/>
          </w:tcPr>
          <w:p w:rsidR="001D4B81" w:rsidRPr="00C11F7A" w:rsidRDefault="005F4B42" w:rsidP="006C3EFC">
            <w:pPr>
              <w:jc w:val="center"/>
              <w:rPr>
                <w:rFonts w:ascii="Times New Roman" w:hAnsi="Times New Roman" w:cs="Times New Roman"/>
                <w:sz w:val="24"/>
                <w:szCs w:val="24"/>
              </w:rPr>
            </w:pPr>
            <w:r>
              <w:rPr>
                <w:rFonts w:ascii="Times New Roman" w:hAnsi="Times New Roman" w:cs="Times New Roman"/>
                <w:sz w:val="24"/>
                <w:szCs w:val="24"/>
              </w:rPr>
              <w:t>5</w:t>
            </w:r>
            <w:r w:rsidR="001D4B81">
              <w:rPr>
                <w:rFonts w:ascii="Times New Roman" w:hAnsi="Times New Roman" w:cs="Times New Roman"/>
                <w:sz w:val="24"/>
                <w:szCs w:val="24"/>
              </w:rPr>
              <w:t>0</w:t>
            </w:r>
          </w:p>
        </w:tc>
        <w:tc>
          <w:tcPr>
            <w:tcW w:w="2319" w:type="dxa"/>
          </w:tcPr>
          <w:p w:rsidR="001D4B81" w:rsidRPr="00C11F7A" w:rsidRDefault="001D4B81" w:rsidP="006C3EFC">
            <w:pPr>
              <w:jc w:val="center"/>
              <w:rPr>
                <w:rFonts w:ascii="Times New Roman" w:hAnsi="Times New Roman" w:cs="Times New Roman"/>
                <w:sz w:val="24"/>
                <w:szCs w:val="24"/>
              </w:rPr>
            </w:pPr>
            <w:r w:rsidRPr="00210E77">
              <w:rPr>
                <w:rFonts w:ascii="Times New Roman" w:hAnsi="Times New Roman" w:cs="Times New Roman"/>
                <w:sz w:val="24"/>
                <w:szCs w:val="24"/>
              </w:rPr>
              <w:t>Zemā</w:t>
            </w:r>
            <w:r>
              <w:rPr>
                <w:rFonts w:ascii="Times New Roman" w:hAnsi="Times New Roman" w:cs="Times New Roman"/>
                <w:sz w:val="24"/>
                <w:szCs w:val="24"/>
              </w:rPr>
              <w:t xml:space="preserve">kā / pretendenta piedāvātā x </w:t>
            </w:r>
            <w:r w:rsidR="005F4B42">
              <w:rPr>
                <w:rFonts w:ascii="Times New Roman" w:hAnsi="Times New Roman" w:cs="Times New Roman"/>
                <w:sz w:val="24"/>
                <w:szCs w:val="24"/>
              </w:rPr>
              <w:t>50</w:t>
            </w:r>
          </w:p>
        </w:tc>
      </w:tr>
      <w:tr w:rsidR="001D4B81" w:rsidRPr="00C11F7A" w:rsidTr="006C3EFC">
        <w:tc>
          <w:tcPr>
            <w:tcW w:w="943" w:type="dxa"/>
          </w:tcPr>
          <w:p w:rsidR="001D4B81" w:rsidRPr="00C11F7A" w:rsidRDefault="001D4B81" w:rsidP="00B35C1B">
            <w:pPr>
              <w:jc w:val="center"/>
              <w:rPr>
                <w:rFonts w:ascii="Times New Roman" w:hAnsi="Times New Roman" w:cs="Times New Roman"/>
                <w:b/>
                <w:sz w:val="24"/>
                <w:szCs w:val="24"/>
              </w:rPr>
            </w:pPr>
            <w:r w:rsidRPr="00C11F7A">
              <w:rPr>
                <w:rFonts w:ascii="Times New Roman" w:hAnsi="Times New Roman" w:cs="Times New Roman"/>
                <w:b/>
                <w:sz w:val="24"/>
                <w:szCs w:val="24"/>
              </w:rPr>
              <w:t>2.</w:t>
            </w:r>
          </w:p>
        </w:tc>
        <w:tc>
          <w:tcPr>
            <w:tcW w:w="3769" w:type="dxa"/>
          </w:tcPr>
          <w:p w:rsidR="001D4B81" w:rsidRPr="00C11F7A" w:rsidRDefault="00B215C2" w:rsidP="006C3EFC">
            <w:pPr>
              <w:jc w:val="center"/>
              <w:rPr>
                <w:rFonts w:ascii="Times New Roman" w:hAnsi="Times New Roman" w:cs="Times New Roman"/>
                <w:b/>
                <w:sz w:val="24"/>
                <w:szCs w:val="24"/>
              </w:rPr>
            </w:pPr>
            <w:r w:rsidRPr="00B215C2">
              <w:rPr>
                <w:rFonts w:ascii="Times New Roman" w:eastAsia="Times New Roman" w:hAnsi="Times New Roman" w:cs="Times New Roman"/>
                <w:b/>
                <w:sz w:val="24"/>
                <w:szCs w:val="24"/>
              </w:rPr>
              <w:t>B</w:t>
            </w:r>
            <w:r w:rsidRPr="002D77F6">
              <w:rPr>
                <w:rFonts w:ascii="Times New Roman" w:eastAsia="Times New Roman" w:hAnsi="Times New Roman" w:cs="Times New Roman"/>
                <w:b/>
                <w:sz w:val="24"/>
                <w:szCs w:val="24"/>
                <w:vertAlign w:val="subscript"/>
              </w:rPr>
              <w:t>pret</w:t>
            </w:r>
            <w:r w:rsidR="001D4B81" w:rsidRPr="00C11F7A">
              <w:rPr>
                <w:rFonts w:ascii="Times New Roman" w:hAnsi="Times New Roman" w:cs="Times New Roman"/>
                <w:b/>
                <w:sz w:val="24"/>
                <w:szCs w:val="24"/>
              </w:rPr>
              <w:t xml:space="preserve"> – </w:t>
            </w:r>
            <w:r w:rsidR="005F4B42">
              <w:rPr>
                <w:rFonts w:ascii="Times New Roman" w:hAnsi="Times New Roman" w:cs="Times New Roman"/>
                <w:sz w:val="24"/>
                <w:szCs w:val="24"/>
              </w:rPr>
              <w:t>nobraukuma garantija</w:t>
            </w:r>
            <w:r w:rsidR="005F4B42">
              <w:t xml:space="preserve"> </w:t>
            </w:r>
            <w:r w:rsidR="005F4B42">
              <w:rPr>
                <w:rFonts w:ascii="Times New Roman" w:hAnsi="Times New Roman" w:cs="Times New Roman"/>
                <w:sz w:val="24"/>
                <w:szCs w:val="24"/>
              </w:rPr>
              <w:t>zobsiksnas komplektam un</w:t>
            </w:r>
            <w:r w:rsidR="005F4B42">
              <w:t xml:space="preserve"> </w:t>
            </w:r>
            <w:r w:rsidR="005F4B42">
              <w:rPr>
                <w:rFonts w:ascii="Times New Roman" w:hAnsi="Times New Roman" w:cs="Times New Roman"/>
                <w:sz w:val="24"/>
                <w:szCs w:val="24"/>
              </w:rPr>
              <w:t>ūdens sūknim</w:t>
            </w:r>
          </w:p>
        </w:tc>
        <w:tc>
          <w:tcPr>
            <w:tcW w:w="2313" w:type="dxa"/>
          </w:tcPr>
          <w:p w:rsidR="001D4B81" w:rsidRPr="00C11F7A" w:rsidRDefault="001D4B81" w:rsidP="006C3EFC">
            <w:pPr>
              <w:jc w:val="center"/>
              <w:rPr>
                <w:rFonts w:ascii="Times New Roman" w:hAnsi="Times New Roman" w:cs="Times New Roman"/>
                <w:sz w:val="24"/>
                <w:szCs w:val="24"/>
              </w:rPr>
            </w:pPr>
            <w:r>
              <w:rPr>
                <w:rFonts w:ascii="Times New Roman" w:hAnsi="Times New Roman" w:cs="Times New Roman"/>
                <w:sz w:val="24"/>
                <w:szCs w:val="24"/>
              </w:rPr>
              <w:t>2</w:t>
            </w:r>
            <w:r w:rsidR="00FD3F55">
              <w:rPr>
                <w:rFonts w:ascii="Times New Roman" w:hAnsi="Times New Roman" w:cs="Times New Roman"/>
                <w:sz w:val="24"/>
                <w:szCs w:val="24"/>
              </w:rPr>
              <w:t>0</w:t>
            </w:r>
          </w:p>
        </w:tc>
        <w:tc>
          <w:tcPr>
            <w:tcW w:w="2319" w:type="dxa"/>
          </w:tcPr>
          <w:p w:rsidR="001D4B81" w:rsidRPr="00C11F7A" w:rsidRDefault="001D4B81" w:rsidP="006C3EFC">
            <w:pPr>
              <w:jc w:val="center"/>
              <w:rPr>
                <w:rFonts w:ascii="Times New Roman" w:hAnsi="Times New Roman" w:cs="Times New Roman"/>
                <w:sz w:val="24"/>
                <w:szCs w:val="24"/>
              </w:rPr>
            </w:pPr>
            <w:r w:rsidRPr="00210E77">
              <w:rPr>
                <w:rFonts w:ascii="Times New Roman" w:hAnsi="Times New Roman" w:cs="Times New Roman"/>
                <w:sz w:val="24"/>
                <w:szCs w:val="24"/>
              </w:rPr>
              <w:t>Prete</w:t>
            </w:r>
            <w:r>
              <w:rPr>
                <w:rFonts w:ascii="Times New Roman" w:hAnsi="Times New Roman" w:cs="Times New Roman"/>
                <w:sz w:val="24"/>
                <w:szCs w:val="24"/>
              </w:rPr>
              <w:t>ndenta piedāvātā</w:t>
            </w:r>
            <w:r w:rsidR="009C1E86">
              <w:rPr>
                <w:rFonts w:ascii="Times New Roman" w:hAnsi="Times New Roman" w:cs="Times New Roman"/>
                <w:sz w:val="24"/>
                <w:szCs w:val="24"/>
              </w:rPr>
              <w:t>/l</w:t>
            </w:r>
            <w:r w:rsidR="00717466">
              <w:rPr>
                <w:rFonts w:ascii="Times New Roman" w:hAnsi="Times New Roman" w:cs="Times New Roman"/>
                <w:sz w:val="24"/>
                <w:szCs w:val="24"/>
              </w:rPr>
              <w:t>ielākā</w:t>
            </w:r>
            <w:r>
              <w:rPr>
                <w:rFonts w:ascii="Times New Roman" w:hAnsi="Times New Roman" w:cs="Times New Roman"/>
                <w:sz w:val="24"/>
                <w:szCs w:val="24"/>
              </w:rPr>
              <w:t xml:space="preserve"> x 2</w:t>
            </w:r>
            <w:r w:rsidR="00B215C2">
              <w:rPr>
                <w:rFonts w:ascii="Times New Roman" w:hAnsi="Times New Roman" w:cs="Times New Roman"/>
                <w:sz w:val="24"/>
                <w:szCs w:val="24"/>
              </w:rPr>
              <w:t>0</w:t>
            </w:r>
          </w:p>
        </w:tc>
      </w:tr>
      <w:tr w:rsidR="005F4B42" w:rsidRPr="00C11F7A" w:rsidTr="006C3EFC">
        <w:tc>
          <w:tcPr>
            <w:tcW w:w="943" w:type="dxa"/>
          </w:tcPr>
          <w:p w:rsidR="005F4B42" w:rsidRPr="00C11F7A" w:rsidRDefault="005F4B42" w:rsidP="00B35C1B">
            <w:pPr>
              <w:jc w:val="center"/>
              <w:rPr>
                <w:rFonts w:ascii="Times New Roman" w:hAnsi="Times New Roman" w:cs="Times New Roman"/>
                <w:b/>
                <w:sz w:val="24"/>
                <w:szCs w:val="24"/>
              </w:rPr>
            </w:pPr>
            <w:r>
              <w:rPr>
                <w:rFonts w:ascii="Times New Roman" w:hAnsi="Times New Roman" w:cs="Times New Roman"/>
                <w:b/>
                <w:sz w:val="24"/>
                <w:szCs w:val="24"/>
              </w:rPr>
              <w:t>3.</w:t>
            </w:r>
          </w:p>
        </w:tc>
        <w:tc>
          <w:tcPr>
            <w:tcW w:w="3769" w:type="dxa"/>
          </w:tcPr>
          <w:p w:rsidR="005F4B42" w:rsidRPr="00C11F7A" w:rsidRDefault="00B215C2" w:rsidP="006C3EFC">
            <w:pPr>
              <w:jc w:val="center"/>
              <w:rPr>
                <w:rFonts w:ascii="Times New Roman" w:hAnsi="Times New Roman" w:cs="Times New Roman"/>
                <w:b/>
                <w:sz w:val="24"/>
                <w:szCs w:val="24"/>
              </w:rPr>
            </w:pPr>
            <w:r w:rsidRPr="00B215C2">
              <w:rPr>
                <w:rFonts w:ascii="Times New Roman" w:hAnsi="Times New Roman" w:cs="Times New Roman"/>
                <w:b/>
                <w:sz w:val="24"/>
                <w:szCs w:val="24"/>
              </w:rPr>
              <w:t>C</w:t>
            </w:r>
            <w:r w:rsidRPr="002D77F6">
              <w:rPr>
                <w:rFonts w:ascii="Times New Roman" w:hAnsi="Times New Roman" w:cs="Times New Roman"/>
                <w:b/>
                <w:sz w:val="24"/>
                <w:szCs w:val="24"/>
                <w:vertAlign w:val="subscript"/>
              </w:rPr>
              <w:t>pret</w:t>
            </w:r>
            <w:r w:rsidRPr="00B215C2">
              <w:rPr>
                <w:rFonts w:ascii="Times New Roman" w:hAnsi="Times New Roman" w:cs="Times New Roman"/>
                <w:sz w:val="24"/>
                <w:szCs w:val="24"/>
              </w:rPr>
              <w:t xml:space="preserve"> </w:t>
            </w:r>
            <w:r>
              <w:rPr>
                <w:rFonts w:ascii="Times New Roman" w:hAnsi="Times New Roman" w:cs="Times New Roman"/>
                <w:sz w:val="24"/>
                <w:szCs w:val="24"/>
              </w:rPr>
              <w:t xml:space="preserve">- </w:t>
            </w:r>
            <w:r w:rsidR="005F4B42" w:rsidRPr="005F4B42">
              <w:rPr>
                <w:rFonts w:ascii="Times New Roman" w:hAnsi="Times New Roman" w:cs="Times New Roman"/>
                <w:sz w:val="24"/>
                <w:szCs w:val="24"/>
              </w:rPr>
              <w:t>laika garantija</w:t>
            </w:r>
            <w:r w:rsidR="005F4B42" w:rsidRPr="005F4B42">
              <w:t xml:space="preserve"> </w:t>
            </w:r>
            <w:r w:rsidR="005F4B42" w:rsidRPr="005F4B42">
              <w:rPr>
                <w:rFonts w:ascii="Times New Roman" w:hAnsi="Times New Roman" w:cs="Times New Roman"/>
                <w:sz w:val="24"/>
                <w:szCs w:val="24"/>
              </w:rPr>
              <w:t>ģeneratora siksnai,</w:t>
            </w:r>
            <w:r w:rsidR="005F4B42" w:rsidRPr="005F4B42">
              <w:t xml:space="preserve"> </w:t>
            </w:r>
            <w:r w:rsidR="005F4B42" w:rsidRPr="005F4B42">
              <w:rPr>
                <w:rFonts w:ascii="Times New Roman" w:hAnsi="Times New Roman" w:cs="Times New Roman"/>
                <w:sz w:val="24"/>
                <w:szCs w:val="24"/>
              </w:rPr>
              <w:t>ģeneratora siksnas spriegotājam,</w:t>
            </w:r>
            <w:r w:rsidR="005F4B42" w:rsidRPr="005F4B42">
              <w:t xml:space="preserve"> </w:t>
            </w:r>
            <w:r w:rsidR="005F4B42" w:rsidRPr="005F4B42">
              <w:rPr>
                <w:rFonts w:ascii="Times New Roman" w:hAnsi="Times New Roman" w:cs="Times New Roman"/>
                <w:sz w:val="24"/>
                <w:szCs w:val="24"/>
              </w:rPr>
              <w:t>ģeneratora siksnas parazītrulītim</w:t>
            </w:r>
            <w:r w:rsidR="005F4B42" w:rsidRPr="007D1E7E">
              <w:rPr>
                <w:rFonts w:ascii="Times New Roman" w:hAnsi="Times New Roman" w:cs="Times New Roman"/>
                <w:sz w:val="24"/>
                <w:szCs w:val="24"/>
              </w:rPr>
              <w:t>.</w:t>
            </w:r>
          </w:p>
        </w:tc>
        <w:tc>
          <w:tcPr>
            <w:tcW w:w="2313" w:type="dxa"/>
          </w:tcPr>
          <w:p w:rsidR="005F4B42" w:rsidRDefault="005F4B42" w:rsidP="006C3EFC">
            <w:pPr>
              <w:jc w:val="center"/>
              <w:rPr>
                <w:rFonts w:ascii="Times New Roman" w:hAnsi="Times New Roman" w:cs="Times New Roman"/>
                <w:sz w:val="24"/>
                <w:szCs w:val="24"/>
              </w:rPr>
            </w:pPr>
            <w:r>
              <w:rPr>
                <w:rFonts w:ascii="Times New Roman" w:hAnsi="Times New Roman" w:cs="Times New Roman"/>
                <w:sz w:val="24"/>
                <w:szCs w:val="24"/>
              </w:rPr>
              <w:t>2</w:t>
            </w:r>
            <w:r w:rsidR="00FD3F55">
              <w:rPr>
                <w:rFonts w:ascii="Times New Roman" w:hAnsi="Times New Roman" w:cs="Times New Roman"/>
                <w:sz w:val="24"/>
                <w:szCs w:val="24"/>
              </w:rPr>
              <w:t>0</w:t>
            </w:r>
          </w:p>
        </w:tc>
        <w:tc>
          <w:tcPr>
            <w:tcW w:w="2319" w:type="dxa"/>
          </w:tcPr>
          <w:p w:rsidR="005F4B42" w:rsidRPr="00210E77" w:rsidRDefault="00BE13FF" w:rsidP="00BE13FF">
            <w:pPr>
              <w:jc w:val="center"/>
              <w:rPr>
                <w:rFonts w:ascii="Times New Roman" w:hAnsi="Times New Roman" w:cs="Times New Roman"/>
                <w:sz w:val="24"/>
                <w:szCs w:val="24"/>
              </w:rPr>
            </w:pPr>
            <w:r>
              <w:rPr>
                <w:rFonts w:ascii="Times New Roman" w:hAnsi="Times New Roman" w:cs="Times New Roman"/>
                <w:sz w:val="24"/>
                <w:szCs w:val="24"/>
              </w:rPr>
              <w:t>Pretendenta piedāvātā/</w:t>
            </w:r>
            <w:r w:rsidR="009C1E86">
              <w:rPr>
                <w:rFonts w:ascii="Times New Roman" w:hAnsi="Times New Roman" w:cs="Times New Roman"/>
                <w:sz w:val="24"/>
                <w:szCs w:val="24"/>
              </w:rPr>
              <w:t>l</w:t>
            </w:r>
            <w:r>
              <w:rPr>
                <w:rFonts w:ascii="Times New Roman" w:hAnsi="Times New Roman" w:cs="Times New Roman"/>
                <w:sz w:val="24"/>
                <w:szCs w:val="24"/>
              </w:rPr>
              <w:t>ielākā x 2</w:t>
            </w:r>
            <w:r w:rsidR="00D44BB2" w:rsidRPr="00D44BB2">
              <w:rPr>
                <w:rFonts w:ascii="Times New Roman" w:hAnsi="Times New Roman" w:cs="Times New Roman"/>
                <w:sz w:val="24"/>
                <w:szCs w:val="24"/>
              </w:rPr>
              <w:t>0</w:t>
            </w:r>
          </w:p>
        </w:tc>
      </w:tr>
      <w:tr w:rsidR="001D4B81" w:rsidRPr="00C11F7A" w:rsidTr="006C3EFC">
        <w:tc>
          <w:tcPr>
            <w:tcW w:w="943" w:type="dxa"/>
          </w:tcPr>
          <w:p w:rsidR="001D4B81" w:rsidRPr="00C11F7A" w:rsidRDefault="00FD3F55" w:rsidP="00B35C1B">
            <w:pPr>
              <w:jc w:val="center"/>
              <w:rPr>
                <w:rFonts w:ascii="Times New Roman" w:hAnsi="Times New Roman" w:cs="Times New Roman"/>
                <w:b/>
                <w:sz w:val="24"/>
                <w:szCs w:val="24"/>
              </w:rPr>
            </w:pPr>
            <w:r>
              <w:rPr>
                <w:rFonts w:ascii="Times New Roman" w:hAnsi="Times New Roman" w:cs="Times New Roman"/>
                <w:b/>
                <w:sz w:val="24"/>
                <w:szCs w:val="24"/>
              </w:rPr>
              <w:t>4</w:t>
            </w:r>
            <w:r w:rsidR="001D4B81" w:rsidRPr="00C11F7A">
              <w:rPr>
                <w:rFonts w:ascii="Times New Roman" w:hAnsi="Times New Roman" w:cs="Times New Roman"/>
                <w:b/>
                <w:sz w:val="24"/>
                <w:szCs w:val="24"/>
              </w:rPr>
              <w:t>.</w:t>
            </w:r>
          </w:p>
        </w:tc>
        <w:tc>
          <w:tcPr>
            <w:tcW w:w="3769" w:type="dxa"/>
          </w:tcPr>
          <w:p w:rsidR="001D4B81" w:rsidRPr="00C11F7A" w:rsidRDefault="00B215C2" w:rsidP="006C3EFC">
            <w:pPr>
              <w:jc w:val="center"/>
              <w:rPr>
                <w:rFonts w:ascii="Times New Roman" w:hAnsi="Times New Roman" w:cs="Times New Roman"/>
                <w:b/>
                <w:sz w:val="24"/>
                <w:szCs w:val="24"/>
              </w:rPr>
            </w:pPr>
            <w:r w:rsidRPr="00B215C2">
              <w:rPr>
                <w:rFonts w:ascii="Times New Roman" w:eastAsia="Times New Roman" w:hAnsi="Times New Roman" w:cs="Times New Roman"/>
                <w:b/>
                <w:sz w:val="24"/>
                <w:szCs w:val="24"/>
              </w:rPr>
              <w:t>D</w:t>
            </w:r>
            <w:r w:rsidRPr="002D77F6">
              <w:rPr>
                <w:rFonts w:ascii="Times New Roman" w:eastAsia="Times New Roman" w:hAnsi="Times New Roman" w:cs="Times New Roman"/>
                <w:b/>
                <w:sz w:val="24"/>
                <w:szCs w:val="24"/>
                <w:vertAlign w:val="subscript"/>
              </w:rPr>
              <w:t>pret</w:t>
            </w:r>
            <w:r w:rsidR="001D4B81" w:rsidRPr="00C11F7A">
              <w:rPr>
                <w:rFonts w:ascii="Times New Roman" w:hAnsi="Times New Roman" w:cs="Times New Roman"/>
                <w:b/>
                <w:sz w:val="24"/>
                <w:szCs w:val="24"/>
              </w:rPr>
              <w:t xml:space="preserve"> – </w:t>
            </w:r>
            <w:r w:rsidR="00FD3F55" w:rsidRPr="00FD3F55">
              <w:rPr>
                <w:rFonts w:ascii="Times New Roman" w:hAnsi="Times New Roman" w:cs="Times New Roman"/>
                <w:sz w:val="24"/>
                <w:szCs w:val="24"/>
              </w:rPr>
              <w:t>remontdarbu</w:t>
            </w:r>
            <w:r w:rsidR="00FD3F55">
              <w:rPr>
                <w:rFonts w:ascii="Times New Roman" w:hAnsi="Times New Roman" w:cs="Times New Roman"/>
                <w:sz w:val="24"/>
                <w:szCs w:val="24"/>
              </w:rPr>
              <w:t xml:space="preserve"> </w:t>
            </w:r>
            <w:r>
              <w:rPr>
                <w:rFonts w:ascii="Times New Roman" w:hAnsi="Times New Roman" w:cs="Times New Roman"/>
                <w:sz w:val="24"/>
                <w:szCs w:val="24"/>
              </w:rPr>
              <w:t>kopējas izmaksas</w:t>
            </w:r>
          </w:p>
        </w:tc>
        <w:tc>
          <w:tcPr>
            <w:tcW w:w="2313" w:type="dxa"/>
          </w:tcPr>
          <w:p w:rsidR="001D4B81" w:rsidRPr="00C11F7A" w:rsidRDefault="001D4B81" w:rsidP="006C3EFC">
            <w:pPr>
              <w:jc w:val="center"/>
              <w:rPr>
                <w:rFonts w:ascii="Times New Roman" w:hAnsi="Times New Roman" w:cs="Times New Roman"/>
                <w:sz w:val="24"/>
                <w:szCs w:val="24"/>
              </w:rPr>
            </w:pPr>
            <w:r>
              <w:rPr>
                <w:rFonts w:ascii="Times New Roman" w:hAnsi="Times New Roman" w:cs="Times New Roman"/>
                <w:sz w:val="24"/>
                <w:szCs w:val="24"/>
              </w:rPr>
              <w:t>10</w:t>
            </w:r>
          </w:p>
        </w:tc>
        <w:tc>
          <w:tcPr>
            <w:tcW w:w="2319" w:type="dxa"/>
          </w:tcPr>
          <w:p w:rsidR="001D4B81" w:rsidRPr="00C11F7A" w:rsidRDefault="00B215C2" w:rsidP="006C3EFC">
            <w:pPr>
              <w:jc w:val="center"/>
              <w:rPr>
                <w:rFonts w:ascii="Times New Roman" w:hAnsi="Times New Roman" w:cs="Times New Roman"/>
                <w:sz w:val="24"/>
                <w:szCs w:val="24"/>
              </w:rPr>
            </w:pPr>
            <w:r w:rsidRPr="00210E77">
              <w:rPr>
                <w:rFonts w:ascii="Times New Roman" w:hAnsi="Times New Roman" w:cs="Times New Roman"/>
                <w:sz w:val="24"/>
                <w:szCs w:val="24"/>
              </w:rPr>
              <w:t>Zemā</w:t>
            </w:r>
            <w:r>
              <w:rPr>
                <w:rFonts w:ascii="Times New Roman" w:hAnsi="Times New Roman" w:cs="Times New Roman"/>
                <w:sz w:val="24"/>
                <w:szCs w:val="24"/>
              </w:rPr>
              <w:t>kā / pretendenta piedāvātā x 10</w:t>
            </w:r>
          </w:p>
        </w:tc>
      </w:tr>
      <w:tr w:rsidR="001D4B81" w:rsidRPr="00C11F7A" w:rsidTr="006C3EFC">
        <w:tc>
          <w:tcPr>
            <w:tcW w:w="4712" w:type="dxa"/>
            <w:gridSpan w:val="2"/>
          </w:tcPr>
          <w:p w:rsidR="001D4B81" w:rsidRPr="00C11F7A" w:rsidRDefault="001D4B81" w:rsidP="006C3EFC">
            <w:pPr>
              <w:jc w:val="right"/>
              <w:rPr>
                <w:rFonts w:ascii="Times New Roman" w:hAnsi="Times New Roman" w:cs="Times New Roman"/>
                <w:b/>
                <w:sz w:val="24"/>
                <w:szCs w:val="24"/>
              </w:rPr>
            </w:pPr>
            <w:r w:rsidRPr="00C11F7A">
              <w:rPr>
                <w:rFonts w:ascii="Times New Roman" w:hAnsi="Times New Roman" w:cs="Times New Roman"/>
                <w:b/>
                <w:sz w:val="24"/>
                <w:szCs w:val="24"/>
              </w:rPr>
              <w:t>Kopējais punktu skaits</w:t>
            </w:r>
          </w:p>
        </w:tc>
        <w:tc>
          <w:tcPr>
            <w:tcW w:w="2313" w:type="dxa"/>
          </w:tcPr>
          <w:p w:rsidR="001D4B81" w:rsidRPr="00D538C7" w:rsidRDefault="001D4B81" w:rsidP="006C3EFC">
            <w:pPr>
              <w:jc w:val="center"/>
              <w:rPr>
                <w:rFonts w:ascii="Times New Roman" w:hAnsi="Times New Roman" w:cs="Times New Roman"/>
                <w:b/>
                <w:sz w:val="24"/>
                <w:szCs w:val="24"/>
              </w:rPr>
            </w:pPr>
            <w:r w:rsidRPr="00D538C7">
              <w:rPr>
                <w:rFonts w:ascii="Times New Roman" w:hAnsi="Times New Roman" w:cs="Times New Roman"/>
                <w:b/>
                <w:sz w:val="24"/>
                <w:szCs w:val="24"/>
              </w:rPr>
              <w:t>100</w:t>
            </w:r>
          </w:p>
        </w:tc>
        <w:tc>
          <w:tcPr>
            <w:tcW w:w="2319" w:type="dxa"/>
          </w:tcPr>
          <w:p w:rsidR="001D4B81" w:rsidRPr="00C11F7A" w:rsidRDefault="001D4B81" w:rsidP="006C3EFC">
            <w:pPr>
              <w:jc w:val="center"/>
              <w:rPr>
                <w:rFonts w:ascii="Times New Roman" w:hAnsi="Times New Roman" w:cs="Times New Roman"/>
                <w:sz w:val="24"/>
                <w:szCs w:val="24"/>
              </w:rPr>
            </w:pPr>
          </w:p>
        </w:tc>
      </w:tr>
    </w:tbl>
    <w:p w:rsidR="002D77F6" w:rsidRDefault="002D77F6" w:rsidP="00EE2059">
      <w:pPr>
        <w:spacing w:after="0" w:line="240" w:lineRule="auto"/>
        <w:rPr>
          <w:rFonts w:ascii="Times New Roman" w:eastAsia="Calibri" w:hAnsi="Times New Roman" w:cs="Times New Roman"/>
          <w:bCs/>
          <w:sz w:val="24"/>
          <w:szCs w:val="24"/>
        </w:rPr>
      </w:pPr>
    </w:p>
    <w:p w:rsidR="005E6ED8" w:rsidRPr="0092731F" w:rsidRDefault="005E6ED8" w:rsidP="005E6ED8">
      <w:pPr>
        <w:spacing w:after="0" w:line="240" w:lineRule="auto"/>
        <w:jc w:val="right"/>
        <w:rPr>
          <w:rFonts w:ascii="Times New Roman" w:eastAsia="Calibri" w:hAnsi="Times New Roman" w:cs="Times New Roman"/>
          <w:bCs/>
          <w:sz w:val="24"/>
          <w:szCs w:val="24"/>
        </w:rPr>
      </w:pPr>
      <w:r w:rsidRPr="0092731F">
        <w:rPr>
          <w:rFonts w:ascii="Times New Roman" w:eastAsia="Calibri" w:hAnsi="Times New Roman" w:cs="Times New Roman"/>
          <w:bCs/>
          <w:sz w:val="24"/>
          <w:szCs w:val="24"/>
        </w:rPr>
        <w:t>Pielikums Nr.3</w:t>
      </w:r>
    </w:p>
    <w:p w:rsidR="005E6ED8" w:rsidRPr="0092731F" w:rsidRDefault="005E6ED8" w:rsidP="005E6ED8">
      <w:pPr>
        <w:spacing w:after="0" w:line="240" w:lineRule="auto"/>
        <w:jc w:val="right"/>
        <w:rPr>
          <w:rFonts w:ascii="Times New Roman" w:eastAsia="Calibri" w:hAnsi="Times New Roman" w:cs="Times New Roman"/>
          <w:b/>
          <w:bCs/>
          <w:sz w:val="24"/>
          <w:szCs w:val="24"/>
        </w:rPr>
      </w:pPr>
    </w:p>
    <w:p w:rsidR="006C3EFC" w:rsidRDefault="006C3EFC" w:rsidP="005E6ED8">
      <w:pPr>
        <w:spacing w:after="0" w:line="240" w:lineRule="auto"/>
        <w:jc w:val="center"/>
        <w:rPr>
          <w:rFonts w:ascii="Times New Roman" w:eastAsia="Times New Roman" w:hAnsi="Times New Roman" w:cs="Times New Roman"/>
          <w:b/>
          <w:bCs/>
          <w:sz w:val="24"/>
          <w:szCs w:val="24"/>
        </w:rPr>
      </w:pPr>
    </w:p>
    <w:p w:rsidR="006C3EFC" w:rsidRDefault="006C3EFC" w:rsidP="005E6ED8">
      <w:pPr>
        <w:spacing w:after="0" w:line="240" w:lineRule="auto"/>
        <w:jc w:val="center"/>
        <w:rPr>
          <w:rFonts w:ascii="Times New Roman" w:eastAsia="Times New Roman" w:hAnsi="Times New Roman" w:cs="Times New Roman"/>
          <w:b/>
          <w:bCs/>
          <w:sz w:val="24"/>
          <w:szCs w:val="24"/>
        </w:rPr>
      </w:pPr>
    </w:p>
    <w:p w:rsidR="005E6ED8" w:rsidRPr="0092731F" w:rsidRDefault="005E6ED8" w:rsidP="005E6ED8">
      <w:pPr>
        <w:spacing w:after="0" w:line="240" w:lineRule="auto"/>
        <w:jc w:val="center"/>
        <w:rPr>
          <w:rFonts w:ascii="Times New Roman" w:eastAsia="Times New Roman" w:hAnsi="Times New Roman" w:cs="Times New Roman"/>
          <w:b/>
          <w:bCs/>
          <w:sz w:val="24"/>
          <w:szCs w:val="24"/>
        </w:rPr>
      </w:pPr>
      <w:r w:rsidRPr="0092731F">
        <w:rPr>
          <w:rFonts w:ascii="Times New Roman" w:eastAsia="Times New Roman" w:hAnsi="Times New Roman" w:cs="Times New Roman"/>
          <w:b/>
          <w:bCs/>
          <w:sz w:val="24"/>
          <w:szCs w:val="24"/>
        </w:rPr>
        <w:t>Tehniskā un finanšu piedāvājuma forma</w:t>
      </w:r>
    </w:p>
    <w:p w:rsidR="005E6ED8" w:rsidRPr="0092731F" w:rsidRDefault="005E6ED8" w:rsidP="005E6ED8">
      <w:pPr>
        <w:spacing w:after="0" w:line="240" w:lineRule="auto"/>
        <w:jc w:val="center"/>
        <w:rPr>
          <w:rFonts w:ascii="Times New Roman" w:eastAsia="Times New Roman" w:hAnsi="Times New Roman" w:cs="Times New Roman"/>
          <w:b/>
          <w:bCs/>
          <w:sz w:val="24"/>
          <w:szCs w:val="24"/>
        </w:rPr>
      </w:pPr>
    </w:p>
    <w:tbl>
      <w:tblPr>
        <w:tblpPr w:leftFromText="180" w:rightFromText="180" w:vertAnchor="text" w:horzAnchor="margin" w:tblpX="-459" w:tblpY="-66"/>
        <w:tblW w:w="5000" w:type="pct"/>
        <w:tblLook w:val="0000" w:firstRow="0" w:lastRow="0" w:firstColumn="0" w:lastColumn="0" w:noHBand="0" w:noVBand="0"/>
      </w:tblPr>
      <w:tblGrid>
        <w:gridCol w:w="2683"/>
        <w:gridCol w:w="6887"/>
      </w:tblGrid>
      <w:tr w:rsidR="005E6ED8" w:rsidRPr="0092731F" w:rsidTr="006C3EFC">
        <w:trPr>
          <w:cantSplit/>
        </w:trPr>
        <w:tc>
          <w:tcPr>
            <w:tcW w:w="1402" w:type="pct"/>
          </w:tcPr>
          <w:p w:rsidR="005E6ED8" w:rsidRPr="0092731F" w:rsidRDefault="005E6ED8" w:rsidP="006C3EFC">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Kam:</w:t>
            </w:r>
          </w:p>
        </w:tc>
        <w:tc>
          <w:tcPr>
            <w:tcW w:w="3598" w:type="pct"/>
          </w:tcPr>
          <w:p w:rsidR="005E6ED8" w:rsidRPr="0092731F" w:rsidRDefault="00260969" w:rsidP="006C3EF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Sabiedrībai</w:t>
            </w:r>
            <w:r w:rsidR="005E6ED8" w:rsidRPr="0092731F">
              <w:rPr>
                <w:rFonts w:ascii="Times New Roman" w:eastAsia="Times New Roman" w:hAnsi="Times New Roman" w:cs="Times New Roman"/>
                <w:sz w:val="24"/>
                <w:szCs w:val="24"/>
              </w:rPr>
              <w:t xml:space="preserve"> ar ierobežotu atbildību „Labiekārtošana–D”, 1. Pasažieru iela 6, Daugavpils, </w:t>
            </w:r>
            <w:r w:rsidR="005E6ED8" w:rsidRPr="0092731F">
              <w:rPr>
                <w:rFonts w:ascii="Times New Roman" w:eastAsia="Times New Roman" w:hAnsi="Times New Roman" w:cs="Times New Roman"/>
                <w:bCs/>
                <w:sz w:val="24"/>
                <w:szCs w:val="24"/>
              </w:rPr>
              <w:t>LV-5401, Latvija</w:t>
            </w:r>
          </w:p>
        </w:tc>
      </w:tr>
      <w:tr w:rsidR="005E6ED8" w:rsidRPr="0092731F" w:rsidTr="006C3EFC">
        <w:trPr>
          <w:trHeight w:val="454"/>
        </w:trPr>
        <w:tc>
          <w:tcPr>
            <w:tcW w:w="1402" w:type="pct"/>
          </w:tcPr>
          <w:p w:rsidR="005E6ED8" w:rsidRPr="0092731F" w:rsidRDefault="005E6ED8" w:rsidP="006C3EFC">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Pretendents vai piegādātāju apvienība:</w:t>
            </w:r>
          </w:p>
        </w:tc>
        <w:tc>
          <w:tcPr>
            <w:tcW w:w="3598" w:type="pct"/>
            <w:tcBorders>
              <w:top w:val="single" w:sz="4" w:space="0" w:color="auto"/>
              <w:bottom w:val="single" w:sz="4" w:space="0" w:color="auto"/>
            </w:tcBorders>
          </w:tcPr>
          <w:p w:rsidR="005E6ED8" w:rsidRPr="0092731F" w:rsidRDefault="005E6ED8" w:rsidP="006C3EFC">
            <w:pPr>
              <w:spacing w:after="0" w:line="240" w:lineRule="auto"/>
              <w:rPr>
                <w:rFonts w:ascii="Times New Roman" w:eastAsia="Times New Roman" w:hAnsi="Times New Roman" w:cs="Times New Roman"/>
                <w:sz w:val="24"/>
                <w:szCs w:val="24"/>
              </w:rPr>
            </w:pPr>
          </w:p>
        </w:tc>
      </w:tr>
      <w:tr w:rsidR="005E6ED8" w:rsidRPr="0092731F" w:rsidTr="006C3EFC">
        <w:tc>
          <w:tcPr>
            <w:tcW w:w="1402" w:type="pct"/>
          </w:tcPr>
          <w:p w:rsidR="005E6ED8" w:rsidRPr="0092731F" w:rsidRDefault="005E6ED8" w:rsidP="006C3EFC">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Adrese:</w:t>
            </w:r>
          </w:p>
        </w:tc>
        <w:tc>
          <w:tcPr>
            <w:tcW w:w="3598" w:type="pct"/>
            <w:tcBorders>
              <w:top w:val="single" w:sz="4" w:space="0" w:color="auto"/>
              <w:bottom w:val="single" w:sz="4" w:space="0" w:color="auto"/>
            </w:tcBorders>
          </w:tcPr>
          <w:p w:rsidR="005E6ED8" w:rsidRPr="0092731F" w:rsidRDefault="005E6ED8" w:rsidP="006C3EFC">
            <w:pPr>
              <w:spacing w:after="0" w:line="240" w:lineRule="auto"/>
              <w:rPr>
                <w:rFonts w:ascii="Times New Roman" w:eastAsia="Times New Roman" w:hAnsi="Times New Roman" w:cs="Times New Roman"/>
                <w:sz w:val="24"/>
                <w:szCs w:val="24"/>
              </w:rPr>
            </w:pPr>
          </w:p>
        </w:tc>
      </w:tr>
      <w:tr w:rsidR="005E6ED8" w:rsidRPr="0092731F" w:rsidTr="006C3EFC">
        <w:tc>
          <w:tcPr>
            <w:tcW w:w="1402" w:type="pct"/>
          </w:tcPr>
          <w:p w:rsidR="005E6ED8" w:rsidRPr="0092731F" w:rsidRDefault="005E6ED8" w:rsidP="006C3EFC">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Kontaktpersona, tās tālrunis, fakss un e-pasts:</w:t>
            </w:r>
          </w:p>
        </w:tc>
        <w:tc>
          <w:tcPr>
            <w:tcW w:w="3598" w:type="pct"/>
            <w:tcBorders>
              <w:top w:val="single" w:sz="4" w:space="0" w:color="auto"/>
              <w:bottom w:val="single" w:sz="4" w:space="0" w:color="auto"/>
            </w:tcBorders>
          </w:tcPr>
          <w:p w:rsidR="005E6ED8" w:rsidRPr="0092731F" w:rsidRDefault="005E6ED8" w:rsidP="006C3EFC">
            <w:pPr>
              <w:spacing w:after="0" w:line="240" w:lineRule="auto"/>
              <w:rPr>
                <w:rFonts w:ascii="Times New Roman" w:eastAsia="Times New Roman" w:hAnsi="Times New Roman" w:cs="Times New Roman"/>
                <w:sz w:val="24"/>
                <w:szCs w:val="24"/>
              </w:rPr>
            </w:pPr>
          </w:p>
        </w:tc>
      </w:tr>
      <w:tr w:rsidR="005E6ED8" w:rsidRPr="0092731F" w:rsidTr="006C3EFC">
        <w:tc>
          <w:tcPr>
            <w:tcW w:w="1402" w:type="pct"/>
          </w:tcPr>
          <w:p w:rsidR="005E6ED8" w:rsidRPr="0092731F" w:rsidRDefault="005E6ED8" w:rsidP="006C3EFC">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Datums:</w:t>
            </w:r>
          </w:p>
        </w:tc>
        <w:tc>
          <w:tcPr>
            <w:tcW w:w="3598" w:type="pct"/>
            <w:tcBorders>
              <w:top w:val="single" w:sz="4" w:space="0" w:color="auto"/>
              <w:bottom w:val="single" w:sz="4" w:space="0" w:color="auto"/>
            </w:tcBorders>
          </w:tcPr>
          <w:p w:rsidR="005E6ED8" w:rsidRPr="0092731F" w:rsidRDefault="005E6ED8" w:rsidP="006C3EFC">
            <w:pPr>
              <w:spacing w:after="0" w:line="240" w:lineRule="auto"/>
              <w:rPr>
                <w:rFonts w:ascii="Times New Roman" w:eastAsia="Times New Roman" w:hAnsi="Times New Roman" w:cs="Times New Roman"/>
                <w:sz w:val="24"/>
                <w:szCs w:val="24"/>
              </w:rPr>
            </w:pPr>
          </w:p>
        </w:tc>
      </w:tr>
      <w:tr w:rsidR="005E6ED8" w:rsidRPr="0092731F" w:rsidTr="006C3EFC">
        <w:tc>
          <w:tcPr>
            <w:tcW w:w="1402" w:type="pct"/>
          </w:tcPr>
          <w:p w:rsidR="005E6ED8" w:rsidRPr="0092731F" w:rsidRDefault="005E6ED8" w:rsidP="006C3EFC">
            <w:pPr>
              <w:spacing w:after="0" w:line="240" w:lineRule="auto"/>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bottom w:val="single" w:sz="4" w:space="0" w:color="auto"/>
            </w:tcBorders>
          </w:tcPr>
          <w:p w:rsidR="005E6ED8" w:rsidRPr="0092731F" w:rsidRDefault="005E6ED8" w:rsidP="006C3EFC">
            <w:pPr>
              <w:spacing w:after="0" w:line="240" w:lineRule="auto"/>
              <w:rPr>
                <w:rFonts w:ascii="Times New Roman" w:eastAsia="Times New Roman" w:hAnsi="Times New Roman" w:cs="Times New Roman"/>
                <w:sz w:val="24"/>
                <w:szCs w:val="24"/>
              </w:rPr>
            </w:pPr>
          </w:p>
        </w:tc>
      </w:tr>
    </w:tbl>
    <w:p w:rsidR="005E6ED8" w:rsidRDefault="005E6ED8" w:rsidP="005E6ED8">
      <w:pPr>
        <w:tabs>
          <w:tab w:val="num" w:pos="720"/>
        </w:tabs>
        <w:spacing w:after="0" w:line="240" w:lineRule="auto"/>
        <w:jc w:val="both"/>
        <w:rPr>
          <w:rFonts w:ascii="Times New Roman" w:eastAsia="Times New Roman" w:hAnsi="Times New Roman" w:cs="Times New Roman"/>
          <w:sz w:val="24"/>
          <w:szCs w:val="24"/>
        </w:rPr>
      </w:pPr>
      <w:r w:rsidRPr="0092731F">
        <w:rPr>
          <w:rFonts w:ascii="Times New Roman" w:eastAsia="Times New Roman" w:hAnsi="Times New Roman" w:cs="Times New Roman"/>
          <w:sz w:val="24"/>
          <w:szCs w:val="24"/>
        </w:rPr>
        <w:tab/>
        <w:t xml:space="preserve">Piedāvājam nodrošināt </w:t>
      </w:r>
      <w:r w:rsidR="005F1B7A">
        <w:rPr>
          <w:rFonts w:ascii="Times New Roman" w:eastAsia="Times New Roman" w:hAnsi="Times New Roman" w:cs="Times New Roman"/>
          <w:sz w:val="24"/>
          <w:szCs w:val="24"/>
        </w:rPr>
        <w:t>transportlīdzekļa</w:t>
      </w:r>
      <w:r w:rsidR="002D77F6">
        <w:rPr>
          <w:rFonts w:ascii="Times New Roman" w:eastAsia="Times New Roman" w:hAnsi="Times New Roman" w:cs="Times New Roman"/>
          <w:sz w:val="24"/>
          <w:szCs w:val="24"/>
        </w:rPr>
        <w:t xml:space="preserve"> remonta </w:t>
      </w:r>
      <w:r w:rsidR="002D77F6">
        <w:rPr>
          <w:rFonts w:ascii="Times New Roman" w:eastAsia="Times New Roman" w:hAnsi="Times New Roman" w:cs="Times New Roman"/>
          <w:bCs/>
          <w:sz w:val="24"/>
          <w:szCs w:val="24"/>
        </w:rPr>
        <w:t xml:space="preserve">pakalpojumus </w:t>
      </w:r>
      <w:r w:rsidRPr="0092731F">
        <w:rPr>
          <w:rFonts w:ascii="Times New Roman" w:eastAsia="Times New Roman" w:hAnsi="Times New Roman" w:cs="Times New Roman"/>
          <w:bCs/>
          <w:sz w:val="24"/>
          <w:szCs w:val="24"/>
        </w:rPr>
        <w:t xml:space="preserve"> saskaņā ar cenu aptaujas</w:t>
      </w:r>
      <w:r w:rsidR="00AA7E3E">
        <w:rPr>
          <w:rFonts w:ascii="Times New Roman" w:eastAsia="Times New Roman" w:hAnsi="Times New Roman" w:cs="Times New Roman"/>
          <w:sz w:val="24"/>
          <w:szCs w:val="24"/>
        </w:rPr>
        <w:t xml:space="preserve"> nosacījumiem un tehniskā</w:t>
      </w:r>
      <w:r w:rsidRPr="0092731F">
        <w:rPr>
          <w:rFonts w:ascii="Times New Roman" w:eastAsia="Times New Roman" w:hAnsi="Times New Roman" w:cs="Times New Roman"/>
          <w:sz w:val="24"/>
          <w:szCs w:val="24"/>
        </w:rPr>
        <w:t xml:space="preserve">s specifikācijas prasībām par piedāvājuma cenu: </w:t>
      </w:r>
    </w:p>
    <w:p w:rsidR="009B0D9E" w:rsidRDefault="009B0D9E" w:rsidP="005F1B7A">
      <w:pPr>
        <w:spacing w:after="0" w:line="240" w:lineRule="auto"/>
        <w:ind w:right="140"/>
        <w:rPr>
          <w:rFonts w:ascii="Times New Roman" w:hAnsi="Times New Roman" w:cs="Times New Roman"/>
          <w:b/>
          <w:sz w:val="24"/>
          <w:szCs w:val="24"/>
        </w:rPr>
      </w:pPr>
    </w:p>
    <w:p w:rsidR="007D2027" w:rsidRPr="009B0D9E" w:rsidRDefault="007D2027" w:rsidP="007D2027">
      <w:pPr>
        <w:spacing w:after="0" w:line="240" w:lineRule="auto"/>
        <w:ind w:right="140"/>
        <w:jc w:val="right"/>
        <w:rPr>
          <w:rFonts w:ascii="Times New Roman" w:hAnsi="Times New Roman" w:cs="Times New Roman"/>
          <w:i/>
          <w:sz w:val="24"/>
          <w:szCs w:val="24"/>
        </w:rPr>
      </w:pPr>
      <w:r w:rsidRPr="009B0D9E">
        <w:rPr>
          <w:rFonts w:ascii="Times New Roman" w:hAnsi="Times New Roman" w:cs="Times New Roman"/>
          <w:i/>
          <w:sz w:val="24"/>
          <w:szCs w:val="24"/>
        </w:rPr>
        <w:t>Tabula Nr.</w:t>
      </w:r>
      <w:r w:rsidR="005F1B7A">
        <w:rPr>
          <w:rFonts w:ascii="Times New Roman" w:hAnsi="Times New Roman" w:cs="Times New Roman"/>
          <w:i/>
          <w:sz w:val="24"/>
          <w:szCs w:val="24"/>
        </w:rPr>
        <w:t>1</w:t>
      </w:r>
      <w:r w:rsidRPr="009B0D9E">
        <w:rPr>
          <w:rFonts w:ascii="Times New Roman" w:hAnsi="Times New Roman" w:cs="Times New Roman"/>
          <w:i/>
          <w:sz w:val="24"/>
          <w:szCs w:val="24"/>
        </w:rPr>
        <w:t xml:space="preserve"> “</w:t>
      </w:r>
      <w:r w:rsidR="005F1B7A">
        <w:rPr>
          <w:rFonts w:ascii="Times New Roman" w:hAnsi="Times New Roman" w:cs="Times New Roman"/>
          <w:i/>
          <w:sz w:val="24"/>
          <w:szCs w:val="24"/>
        </w:rPr>
        <w:t>VW Transporter, valsts reģ.Nr. LJ8955</w:t>
      </w:r>
      <w:r w:rsidRPr="009B0D9E">
        <w:rPr>
          <w:rFonts w:ascii="Times New Roman" w:hAnsi="Times New Roman" w:cs="Times New Roman"/>
          <w:i/>
          <w:sz w:val="24"/>
          <w:szCs w:val="24"/>
        </w:rPr>
        <w:t>”</w:t>
      </w:r>
    </w:p>
    <w:tbl>
      <w:tblPr>
        <w:tblStyle w:val="TableGrid"/>
        <w:tblW w:w="0" w:type="auto"/>
        <w:tblInd w:w="-289" w:type="dxa"/>
        <w:tblLook w:val="04A0" w:firstRow="1" w:lastRow="0" w:firstColumn="1" w:lastColumn="0" w:noHBand="0" w:noVBand="1"/>
      </w:tblPr>
      <w:tblGrid>
        <w:gridCol w:w="1135"/>
        <w:gridCol w:w="5383"/>
        <w:gridCol w:w="3115"/>
      </w:tblGrid>
      <w:tr w:rsidR="007D2027" w:rsidTr="006C3EFC">
        <w:tc>
          <w:tcPr>
            <w:tcW w:w="1135" w:type="dxa"/>
            <w:shd w:val="clear" w:color="auto" w:fill="A8D08D" w:themeFill="accent6" w:themeFillTint="99"/>
          </w:tcPr>
          <w:p w:rsidR="007D2027" w:rsidRPr="002D77F6" w:rsidRDefault="007D2027" w:rsidP="006C3EFC">
            <w:pPr>
              <w:ind w:right="140"/>
              <w:jc w:val="center"/>
              <w:rPr>
                <w:rFonts w:ascii="Times New Roman" w:hAnsi="Times New Roman" w:cs="Times New Roman"/>
                <w:b/>
                <w:sz w:val="24"/>
                <w:szCs w:val="24"/>
              </w:rPr>
            </w:pPr>
            <w:r w:rsidRPr="002D77F6">
              <w:rPr>
                <w:rFonts w:ascii="Times New Roman" w:hAnsi="Times New Roman" w:cs="Times New Roman"/>
                <w:b/>
                <w:sz w:val="24"/>
                <w:szCs w:val="24"/>
              </w:rPr>
              <w:t>Nr.</w:t>
            </w:r>
          </w:p>
        </w:tc>
        <w:tc>
          <w:tcPr>
            <w:tcW w:w="5383" w:type="dxa"/>
            <w:shd w:val="clear" w:color="auto" w:fill="A8D08D" w:themeFill="accent6" w:themeFillTint="99"/>
          </w:tcPr>
          <w:p w:rsidR="007D2027" w:rsidRPr="002D77F6" w:rsidRDefault="007D2027" w:rsidP="006C3EFC">
            <w:pPr>
              <w:ind w:right="140"/>
              <w:jc w:val="center"/>
              <w:rPr>
                <w:rFonts w:ascii="Times New Roman" w:hAnsi="Times New Roman" w:cs="Times New Roman"/>
                <w:b/>
                <w:sz w:val="24"/>
                <w:szCs w:val="24"/>
              </w:rPr>
            </w:pPr>
            <w:r w:rsidRPr="002D77F6">
              <w:rPr>
                <w:rFonts w:ascii="Times New Roman" w:hAnsi="Times New Roman" w:cs="Times New Roman"/>
                <w:b/>
                <w:sz w:val="24"/>
                <w:szCs w:val="24"/>
              </w:rPr>
              <w:t>Vērtējamais kritērijs</w:t>
            </w:r>
          </w:p>
        </w:tc>
        <w:tc>
          <w:tcPr>
            <w:tcW w:w="3115" w:type="dxa"/>
            <w:shd w:val="clear" w:color="auto" w:fill="A8D08D" w:themeFill="accent6" w:themeFillTint="99"/>
          </w:tcPr>
          <w:p w:rsidR="007D2027" w:rsidRPr="002D77F6" w:rsidRDefault="007D2027" w:rsidP="006C3EFC">
            <w:pPr>
              <w:ind w:right="140"/>
              <w:jc w:val="center"/>
              <w:rPr>
                <w:rFonts w:ascii="Times New Roman" w:hAnsi="Times New Roman" w:cs="Times New Roman"/>
                <w:b/>
                <w:sz w:val="24"/>
                <w:szCs w:val="24"/>
              </w:rPr>
            </w:pPr>
            <w:r w:rsidRPr="002D77F6">
              <w:rPr>
                <w:rFonts w:ascii="Times New Roman" w:hAnsi="Times New Roman" w:cs="Times New Roman"/>
                <w:b/>
                <w:sz w:val="24"/>
                <w:szCs w:val="24"/>
              </w:rPr>
              <w:t>Pretendenta piedāvājums</w:t>
            </w:r>
          </w:p>
        </w:tc>
      </w:tr>
      <w:tr w:rsidR="007D2027" w:rsidTr="006C3EFC">
        <w:tc>
          <w:tcPr>
            <w:tcW w:w="9633" w:type="dxa"/>
            <w:gridSpan w:val="3"/>
          </w:tcPr>
          <w:p w:rsidR="007D2027" w:rsidRDefault="007D2027" w:rsidP="006C3EFC">
            <w:pPr>
              <w:ind w:right="140"/>
              <w:jc w:val="center"/>
              <w:rPr>
                <w:rFonts w:ascii="Times New Roman" w:hAnsi="Times New Roman" w:cs="Times New Roman"/>
                <w:b/>
                <w:sz w:val="24"/>
                <w:szCs w:val="24"/>
              </w:rPr>
            </w:pPr>
            <w:r>
              <w:rPr>
                <w:rFonts w:ascii="Times New Roman" w:hAnsi="Times New Roman" w:cs="Times New Roman"/>
                <w:b/>
                <w:sz w:val="24"/>
                <w:szCs w:val="24"/>
              </w:rPr>
              <w:t>1</w:t>
            </w:r>
            <w:r w:rsidR="006A7B00">
              <w:rPr>
                <w:rFonts w:ascii="Times New Roman" w:hAnsi="Times New Roman" w:cs="Times New Roman"/>
                <w:b/>
                <w:sz w:val="24"/>
                <w:szCs w:val="24"/>
              </w:rPr>
              <w:t>.</w:t>
            </w:r>
          </w:p>
          <w:p w:rsidR="007D2027" w:rsidRDefault="007D2027" w:rsidP="006C3EFC">
            <w:pPr>
              <w:ind w:right="140"/>
              <w:jc w:val="center"/>
              <w:rPr>
                <w:rFonts w:ascii="Times New Roman" w:hAnsi="Times New Roman" w:cs="Times New Roman"/>
                <w:b/>
                <w:sz w:val="24"/>
                <w:szCs w:val="24"/>
              </w:rPr>
            </w:pPr>
            <w:r w:rsidRPr="009715C8">
              <w:rPr>
                <w:rFonts w:ascii="Times New Roman" w:hAnsi="Times New Roman" w:cs="Times New Roman"/>
                <w:b/>
                <w:sz w:val="24"/>
                <w:szCs w:val="24"/>
              </w:rPr>
              <w:t>A</w:t>
            </w:r>
            <w:r w:rsidRPr="009715C8">
              <w:rPr>
                <w:rFonts w:ascii="Times New Roman" w:hAnsi="Times New Roman" w:cs="Times New Roman"/>
                <w:b/>
                <w:sz w:val="24"/>
                <w:szCs w:val="24"/>
                <w:vertAlign w:val="subscript"/>
              </w:rPr>
              <w:t>pret</w:t>
            </w:r>
            <w:r w:rsidRPr="009715C8">
              <w:rPr>
                <w:rFonts w:ascii="Times New Roman" w:hAnsi="Times New Roman" w:cs="Times New Roman"/>
                <w:b/>
                <w:sz w:val="24"/>
                <w:szCs w:val="24"/>
              </w:rPr>
              <w:t xml:space="preserve"> – </w:t>
            </w:r>
            <w:r w:rsidRPr="009715C8">
              <w:rPr>
                <w:rFonts w:ascii="Times New Roman" w:hAnsi="Times New Roman" w:cs="Times New Roman"/>
                <w:sz w:val="24"/>
                <w:szCs w:val="24"/>
              </w:rPr>
              <w:t>rezerves daļas cena</w:t>
            </w:r>
          </w:p>
        </w:tc>
      </w:tr>
      <w:tr w:rsidR="007D2027" w:rsidTr="006C3EFC">
        <w:tc>
          <w:tcPr>
            <w:tcW w:w="1135" w:type="dxa"/>
          </w:tcPr>
          <w:p w:rsidR="007D2027" w:rsidRDefault="007D2027" w:rsidP="006C3EFC">
            <w:pPr>
              <w:ind w:right="140"/>
              <w:jc w:val="center"/>
              <w:rPr>
                <w:rFonts w:ascii="Times New Roman" w:hAnsi="Times New Roman" w:cs="Times New Roman"/>
                <w:b/>
                <w:sz w:val="24"/>
                <w:szCs w:val="24"/>
              </w:rPr>
            </w:pPr>
            <w:r>
              <w:rPr>
                <w:rFonts w:ascii="Times New Roman" w:hAnsi="Times New Roman" w:cs="Times New Roman"/>
                <w:b/>
                <w:sz w:val="24"/>
                <w:szCs w:val="24"/>
              </w:rPr>
              <w:t>1.1.</w:t>
            </w:r>
          </w:p>
        </w:tc>
        <w:tc>
          <w:tcPr>
            <w:tcW w:w="5383" w:type="dxa"/>
          </w:tcPr>
          <w:p w:rsidR="007D2027" w:rsidRDefault="007D2027" w:rsidP="006C3E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Zobsiksnas komplekts</w:t>
            </w:r>
          </w:p>
        </w:tc>
        <w:tc>
          <w:tcPr>
            <w:tcW w:w="3115" w:type="dxa"/>
          </w:tcPr>
          <w:p w:rsidR="007D2027" w:rsidRPr="009715C8" w:rsidRDefault="007D2027" w:rsidP="006C3EFC">
            <w:pPr>
              <w:ind w:right="140"/>
              <w:jc w:val="center"/>
              <w:rPr>
                <w:rFonts w:ascii="Times New Roman" w:hAnsi="Times New Roman" w:cs="Times New Roman"/>
                <w:sz w:val="24"/>
                <w:szCs w:val="24"/>
              </w:rPr>
            </w:pPr>
            <w:r w:rsidRPr="009715C8">
              <w:rPr>
                <w:rFonts w:ascii="Times New Roman" w:hAnsi="Times New Roman" w:cs="Times New Roman"/>
                <w:sz w:val="24"/>
                <w:szCs w:val="24"/>
              </w:rPr>
              <w:t>EUR__,__</w:t>
            </w:r>
            <w:r>
              <w:rPr>
                <w:rFonts w:ascii="Times New Roman" w:hAnsi="Times New Roman" w:cs="Times New Roman"/>
                <w:sz w:val="24"/>
                <w:szCs w:val="24"/>
              </w:rPr>
              <w:t xml:space="preserve"> bez PVN</w:t>
            </w:r>
          </w:p>
        </w:tc>
      </w:tr>
      <w:tr w:rsidR="007D2027" w:rsidTr="006C3EFC">
        <w:tc>
          <w:tcPr>
            <w:tcW w:w="1135" w:type="dxa"/>
          </w:tcPr>
          <w:p w:rsidR="007D2027" w:rsidRDefault="007D2027" w:rsidP="006C3EFC">
            <w:pPr>
              <w:ind w:right="140"/>
              <w:jc w:val="center"/>
              <w:rPr>
                <w:rFonts w:ascii="Times New Roman" w:hAnsi="Times New Roman" w:cs="Times New Roman"/>
                <w:b/>
                <w:sz w:val="24"/>
                <w:szCs w:val="24"/>
              </w:rPr>
            </w:pPr>
            <w:r>
              <w:rPr>
                <w:rFonts w:ascii="Times New Roman" w:hAnsi="Times New Roman" w:cs="Times New Roman"/>
                <w:b/>
                <w:sz w:val="24"/>
                <w:szCs w:val="24"/>
              </w:rPr>
              <w:t>1.2.</w:t>
            </w:r>
          </w:p>
        </w:tc>
        <w:tc>
          <w:tcPr>
            <w:tcW w:w="5383" w:type="dxa"/>
          </w:tcPr>
          <w:p w:rsidR="007D2027" w:rsidRDefault="007D2027" w:rsidP="006C3E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Ūdens sūknis</w:t>
            </w:r>
          </w:p>
        </w:tc>
        <w:tc>
          <w:tcPr>
            <w:tcW w:w="3115" w:type="dxa"/>
          </w:tcPr>
          <w:p w:rsidR="007D2027" w:rsidRPr="009715C8" w:rsidRDefault="007D2027" w:rsidP="006C3EFC">
            <w:pPr>
              <w:ind w:right="140"/>
              <w:jc w:val="center"/>
              <w:rPr>
                <w:rFonts w:ascii="Times New Roman" w:hAnsi="Times New Roman" w:cs="Times New Roman"/>
                <w:sz w:val="24"/>
                <w:szCs w:val="24"/>
              </w:rPr>
            </w:pPr>
            <w:r w:rsidRPr="009715C8">
              <w:rPr>
                <w:rFonts w:ascii="Times New Roman" w:hAnsi="Times New Roman" w:cs="Times New Roman"/>
                <w:sz w:val="24"/>
                <w:szCs w:val="24"/>
              </w:rPr>
              <w:t>EUR__,__</w:t>
            </w:r>
            <w:r>
              <w:rPr>
                <w:rFonts w:ascii="Times New Roman" w:hAnsi="Times New Roman" w:cs="Times New Roman"/>
                <w:sz w:val="24"/>
                <w:szCs w:val="24"/>
              </w:rPr>
              <w:t xml:space="preserve"> bez PVN</w:t>
            </w:r>
          </w:p>
        </w:tc>
      </w:tr>
      <w:tr w:rsidR="001A4489" w:rsidTr="006C3EFC">
        <w:tc>
          <w:tcPr>
            <w:tcW w:w="1135" w:type="dxa"/>
          </w:tcPr>
          <w:p w:rsidR="001A4489" w:rsidRDefault="001A4489" w:rsidP="006C3EFC">
            <w:pPr>
              <w:ind w:right="140"/>
              <w:jc w:val="center"/>
              <w:rPr>
                <w:rFonts w:ascii="Times New Roman" w:hAnsi="Times New Roman" w:cs="Times New Roman"/>
                <w:b/>
                <w:sz w:val="24"/>
                <w:szCs w:val="24"/>
              </w:rPr>
            </w:pPr>
            <w:r>
              <w:rPr>
                <w:rFonts w:ascii="Times New Roman" w:hAnsi="Times New Roman" w:cs="Times New Roman"/>
                <w:b/>
                <w:sz w:val="24"/>
                <w:szCs w:val="24"/>
              </w:rPr>
              <w:t>1.3.</w:t>
            </w:r>
          </w:p>
        </w:tc>
        <w:tc>
          <w:tcPr>
            <w:tcW w:w="5383" w:type="dxa"/>
          </w:tcPr>
          <w:p w:rsidR="001A4489" w:rsidRDefault="00253407" w:rsidP="006C3E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Ģenera</w:t>
            </w:r>
            <w:r w:rsidR="00DA1B9F">
              <w:rPr>
                <w:rFonts w:ascii="Times New Roman" w:eastAsia="Times New Roman" w:hAnsi="Times New Roman" w:cs="Times New Roman"/>
                <w:sz w:val="24"/>
                <w:szCs w:val="24"/>
              </w:rPr>
              <w:t>tora siksna</w:t>
            </w:r>
          </w:p>
        </w:tc>
        <w:tc>
          <w:tcPr>
            <w:tcW w:w="3115" w:type="dxa"/>
          </w:tcPr>
          <w:p w:rsidR="001A4489" w:rsidRPr="009715C8" w:rsidRDefault="006E7C86" w:rsidP="006C3EFC">
            <w:pPr>
              <w:ind w:right="140"/>
              <w:jc w:val="center"/>
              <w:rPr>
                <w:rFonts w:ascii="Times New Roman" w:hAnsi="Times New Roman" w:cs="Times New Roman"/>
                <w:sz w:val="24"/>
                <w:szCs w:val="24"/>
              </w:rPr>
            </w:pPr>
            <w:r w:rsidRPr="009715C8">
              <w:rPr>
                <w:rFonts w:ascii="Times New Roman" w:hAnsi="Times New Roman" w:cs="Times New Roman"/>
                <w:sz w:val="24"/>
                <w:szCs w:val="24"/>
              </w:rPr>
              <w:t>EUR__,__</w:t>
            </w:r>
            <w:r>
              <w:rPr>
                <w:rFonts w:ascii="Times New Roman" w:hAnsi="Times New Roman" w:cs="Times New Roman"/>
                <w:sz w:val="24"/>
                <w:szCs w:val="24"/>
              </w:rPr>
              <w:t xml:space="preserve"> bez PVN</w:t>
            </w:r>
          </w:p>
        </w:tc>
      </w:tr>
      <w:tr w:rsidR="00DA1B9F" w:rsidTr="006C3EFC">
        <w:tc>
          <w:tcPr>
            <w:tcW w:w="1135" w:type="dxa"/>
          </w:tcPr>
          <w:p w:rsidR="00DA1B9F" w:rsidRDefault="00DA1B9F" w:rsidP="006C3EFC">
            <w:pPr>
              <w:ind w:right="140"/>
              <w:jc w:val="center"/>
              <w:rPr>
                <w:rFonts w:ascii="Times New Roman" w:hAnsi="Times New Roman" w:cs="Times New Roman"/>
                <w:b/>
                <w:sz w:val="24"/>
                <w:szCs w:val="24"/>
              </w:rPr>
            </w:pPr>
            <w:r>
              <w:rPr>
                <w:rFonts w:ascii="Times New Roman" w:hAnsi="Times New Roman" w:cs="Times New Roman"/>
                <w:b/>
                <w:sz w:val="24"/>
                <w:szCs w:val="24"/>
              </w:rPr>
              <w:t>1.4.</w:t>
            </w:r>
          </w:p>
        </w:tc>
        <w:tc>
          <w:tcPr>
            <w:tcW w:w="5383" w:type="dxa"/>
          </w:tcPr>
          <w:p w:rsidR="00DA1B9F" w:rsidRDefault="00253407" w:rsidP="00A852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Ģenera</w:t>
            </w:r>
            <w:r w:rsidR="00DA1B9F">
              <w:rPr>
                <w:rFonts w:ascii="Times New Roman" w:eastAsia="Times New Roman" w:hAnsi="Times New Roman" w:cs="Times New Roman"/>
                <w:sz w:val="24"/>
                <w:szCs w:val="24"/>
              </w:rPr>
              <w:t>tora siksnas spriegotājs</w:t>
            </w:r>
          </w:p>
        </w:tc>
        <w:tc>
          <w:tcPr>
            <w:tcW w:w="3115" w:type="dxa"/>
          </w:tcPr>
          <w:p w:rsidR="00DA1B9F" w:rsidRPr="009715C8" w:rsidRDefault="00DA1B9F" w:rsidP="006C3EFC">
            <w:pPr>
              <w:ind w:right="140"/>
              <w:jc w:val="center"/>
              <w:rPr>
                <w:rFonts w:ascii="Times New Roman" w:hAnsi="Times New Roman" w:cs="Times New Roman"/>
                <w:sz w:val="24"/>
                <w:szCs w:val="24"/>
              </w:rPr>
            </w:pPr>
            <w:r w:rsidRPr="009715C8">
              <w:rPr>
                <w:rFonts w:ascii="Times New Roman" w:hAnsi="Times New Roman" w:cs="Times New Roman"/>
                <w:sz w:val="24"/>
                <w:szCs w:val="24"/>
              </w:rPr>
              <w:t>EUR__,__</w:t>
            </w:r>
            <w:r>
              <w:rPr>
                <w:rFonts w:ascii="Times New Roman" w:hAnsi="Times New Roman" w:cs="Times New Roman"/>
                <w:sz w:val="24"/>
                <w:szCs w:val="24"/>
              </w:rPr>
              <w:t xml:space="preserve"> bez PVN</w:t>
            </w:r>
          </w:p>
        </w:tc>
      </w:tr>
      <w:tr w:rsidR="00DA1B9F" w:rsidTr="006C3EFC">
        <w:tc>
          <w:tcPr>
            <w:tcW w:w="1135" w:type="dxa"/>
          </w:tcPr>
          <w:p w:rsidR="00DA1B9F" w:rsidRDefault="00DA1B9F" w:rsidP="006C3EFC">
            <w:pPr>
              <w:ind w:right="140"/>
              <w:jc w:val="center"/>
              <w:rPr>
                <w:rFonts w:ascii="Times New Roman" w:hAnsi="Times New Roman" w:cs="Times New Roman"/>
                <w:b/>
                <w:sz w:val="24"/>
                <w:szCs w:val="24"/>
              </w:rPr>
            </w:pPr>
            <w:r>
              <w:rPr>
                <w:rFonts w:ascii="Times New Roman" w:hAnsi="Times New Roman" w:cs="Times New Roman"/>
                <w:b/>
                <w:sz w:val="24"/>
                <w:szCs w:val="24"/>
              </w:rPr>
              <w:t>1.5.</w:t>
            </w:r>
          </w:p>
        </w:tc>
        <w:tc>
          <w:tcPr>
            <w:tcW w:w="5383" w:type="dxa"/>
          </w:tcPr>
          <w:p w:rsidR="00DA1B9F" w:rsidRDefault="00253407" w:rsidP="006C3EF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Ģenera</w:t>
            </w:r>
            <w:r w:rsidR="00C23993">
              <w:rPr>
                <w:rFonts w:ascii="Times New Roman" w:eastAsia="Times New Roman" w:hAnsi="Times New Roman" w:cs="Times New Roman"/>
                <w:sz w:val="24"/>
                <w:szCs w:val="24"/>
              </w:rPr>
              <w:t>tora siksnas parazītrulītis</w:t>
            </w:r>
          </w:p>
        </w:tc>
        <w:tc>
          <w:tcPr>
            <w:tcW w:w="3115" w:type="dxa"/>
          </w:tcPr>
          <w:p w:rsidR="00DA1B9F" w:rsidRPr="009715C8" w:rsidRDefault="00DA1B9F" w:rsidP="006C3EFC">
            <w:pPr>
              <w:ind w:right="140"/>
              <w:jc w:val="center"/>
              <w:rPr>
                <w:rFonts w:ascii="Times New Roman" w:hAnsi="Times New Roman" w:cs="Times New Roman"/>
                <w:sz w:val="24"/>
                <w:szCs w:val="24"/>
              </w:rPr>
            </w:pPr>
            <w:r w:rsidRPr="009715C8">
              <w:rPr>
                <w:rFonts w:ascii="Times New Roman" w:hAnsi="Times New Roman" w:cs="Times New Roman"/>
                <w:sz w:val="24"/>
                <w:szCs w:val="24"/>
              </w:rPr>
              <w:t>EUR__,__</w:t>
            </w:r>
            <w:r>
              <w:rPr>
                <w:rFonts w:ascii="Times New Roman" w:hAnsi="Times New Roman" w:cs="Times New Roman"/>
                <w:sz w:val="24"/>
                <w:szCs w:val="24"/>
              </w:rPr>
              <w:t xml:space="preserve"> bez PVN</w:t>
            </w:r>
          </w:p>
        </w:tc>
      </w:tr>
      <w:tr w:rsidR="00DA1B9F" w:rsidTr="006C3EFC">
        <w:tc>
          <w:tcPr>
            <w:tcW w:w="6518" w:type="dxa"/>
            <w:gridSpan w:val="2"/>
          </w:tcPr>
          <w:p w:rsidR="00DA1B9F" w:rsidRDefault="00DA1B9F" w:rsidP="006C3EFC">
            <w:pPr>
              <w:ind w:right="140"/>
              <w:jc w:val="right"/>
              <w:rPr>
                <w:rFonts w:ascii="Times New Roman" w:hAnsi="Times New Roman" w:cs="Times New Roman"/>
                <w:b/>
                <w:sz w:val="24"/>
                <w:szCs w:val="24"/>
              </w:rPr>
            </w:pPr>
            <w:r>
              <w:rPr>
                <w:rFonts w:ascii="Times New Roman" w:hAnsi="Times New Roman" w:cs="Times New Roman"/>
                <w:b/>
                <w:sz w:val="24"/>
                <w:szCs w:val="24"/>
              </w:rPr>
              <w:t>Kopā</w:t>
            </w:r>
            <w:r w:rsidR="008E2617" w:rsidRPr="009715C8">
              <w:rPr>
                <w:rFonts w:ascii="Times New Roman" w:hAnsi="Times New Roman" w:cs="Times New Roman"/>
                <w:b/>
                <w:sz w:val="24"/>
                <w:szCs w:val="24"/>
              </w:rPr>
              <w:t xml:space="preserve"> A</w:t>
            </w:r>
            <w:r w:rsidR="008E2617" w:rsidRPr="009715C8">
              <w:rPr>
                <w:rFonts w:ascii="Times New Roman" w:hAnsi="Times New Roman" w:cs="Times New Roman"/>
                <w:b/>
                <w:sz w:val="24"/>
                <w:szCs w:val="24"/>
                <w:vertAlign w:val="subscript"/>
              </w:rPr>
              <w:t>pret</w:t>
            </w:r>
            <w:r>
              <w:rPr>
                <w:rFonts w:ascii="Times New Roman" w:hAnsi="Times New Roman" w:cs="Times New Roman"/>
                <w:b/>
                <w:sz w:val="24"/>
                <w:szCs w:val="24"/>
              </w:rPr>
              <w:t>:</w:t>
            </w:r>
          </w:p>
        </w:tc>
        <w:tc>
          <w:tcPr>
            <w:tcW w:w="3115" w:type="dxa"/>
          </w:tcPr>
          <w:p w:rsidR="00DA1B9F" w:rsidRDefault="00DA1B9F" w:rsidP="006C3EFC">
            <w:pPr>
              <w:ind w:right="140"/>
              <w:jc w:val="center"/>
              <w:rPr>
                <w:rFonts w:ascii="Times New Roman" w:hAnsi="Times New Roman" w:cs="Times New Roman"/>
                <w:b/>
                <w:sz w:val="24"/>
                <w:szCs w:val="24"/>
              </w:rPr>
            </w:pPr>
            <w:r w:rsidRPr="009715C8">
              <w:rPr>
                <w:rFonts w:ascii="Times New Roman" w:hAnsi="Times New Roman" w:cs="Times New Roman"/>
                <w:b/>
                <w:sz w:val="24"/>
                <w:szCs w:val="24"/>
              </w:rPr>
              <w:t>EUR__,__ bez PVN</w:t>
            </w:r>
          </w:p>
        </w:tc>
      </w:tr>
      <w:tr w:rsidR="00DA1B9F" w:rsidTr="006C3EFC">
        <w:tc>
          <w:tcPr>
            <w:tcW w:w="1135" w:type="dxa"/>
          </w:tcPr>
          <w:p w:rsidR="00DA1B9F" w:rsidRDefault="00DA1B9F" w:rsidP="006C3EFC">
            <w:pPr>
              <w:ind w:right="140"/>
              <w:jc w:val="center"/>
              <w:rPr>
                <w:rFonts w:ascii="Times New Roman" w:hAnsi="Times New Roman" w:cs="Times New Roman"/>
                <w:b/>
                <w:sz w:val="24"/>
                <w:szCs w:val="24"/>
              </w:rPr>
            </w:pPr>
            <w:r>
              <w:rPr>
                <w:rFonts w:ascii="Times New Roman" w:hAnsi="Times New Roman" w:cs="Times New Roman"/>
                <w:b/>
                <w:sz w:val="24"/>
                <w:szCs w:val="24"/>
              </w:rPr>
              <w:t>2</w:t>
            </w:r>
          </w:p>
        </w:tc>
        <w:tc>
          <w:tcPr>
            <w:tcW w:w="5383" w:type="dxa"/>
          </w:tcPr>
          <w:p w:rsidR="00DA1B9F" w:rsidRDefault="00DA1B9F" w:rsidP="006C3EFC">
            <w:pPr>
              <w:ind w:right="140"/>
              <w:jc w:val="center"/>
              <w:rPr>
                <w:rFonts w:ascii="Times New Roman" w:hAnsi="Times New Roman" w:cs="Times New Roman"/>
                <w:b/>
                <w:sz w:val="24"/>
                <w:szCs w:val="24"/>
              </w:rPr>
            </w:pPr>
            <w:r w:rsidRPr="009715C8">
              <w:rPr>
                <w:rFonts w:ascii="Times New Roman" w:hAnsi="Times New Roman" w:cs="Times New Roman"/>
                <w:b/>
                <w:sz w:val="24"/>
                <w:szCs w:val="24"/>
              </w:rPr>
              <w:t>B</w:t>
            </w:r>
            <w:r w:rsidRPr="009715C8">
              <w:rPr>
                <w:rFonts w:ascii="Times New Roman" w:hAnsi="Times New Roman" w:cs="Times New Roman"/>
                <w:b/>
                <w:sz w:val="24"/>
                <w:szCs w:val="24"/>
                <w:vertAlign w:val="subscript"/>
              </w:rPr>
              <w:t>pret</w:t>
            </w:r>
            <w:r w:rsidRPr="009715C8">
              <w:rPr>
                <w:rFonts w:ascii="Times New Roman" w:hAnsi="Times New Roman" w:cs="Times New Roman"/>
                <w:b/>
                <w:sz w:val="24"/>
                <w:szCs w:val="24"/>
              </w:rPr>
              <w:t xml:space="preserve"> – </w:t>
            </w:r>
            <w:r w:rsidRPr="009715C8">
              <w:rPr>
                <w:rFonts w:ascii="Times New Roman" w:hAnsi="Times New Roman" w:cs="Times New Roman"/>
                <w:sz w:val="24"/>
                <w:szCs w:val="24"/>
              </w:rPr>
              <w:t>nobraukuma garantija zobsiksnas komplektam un ūdens sūknim</w:t>
            </w:r>
          </w:p>
        </w:tc>
        <w:tc>
          <w:tcPr>
            <w:tcW w:w="3115" w:type="dxa"/>
          </w:tcPr>
          <w:p w:rsidR="00DA1B9F" w:rsidRDefault="00DA1B9F" w:rsidP="006C3EFC">
            <w:pPr>
              <w:ind w:right="140"/>
              <w:jc w:val="center"/>
              <w:rPr>
                <w:rFonts w:ascii="Times New Roman" w:hAnsi="Times New Roman" w:cs="Times New Roman"/>
                <w:b/>
                <w:sz w:val="24"/>
                <w:szCs w:val="24"/>
              </w:rPr>
            </w:pPr>
            <w:r>
              <w:rPr>
                <w:rFonts w:ascii="Times New Roman" w:hAnsi="Times New Roman" w:cs="Times New Roman"/>
                <w:b/>
                <w:sz w:val="24"/>
                <w:szCs w:val="24"/>
              </w:rPr>
              <w:t>_______km</w:t>
            </w:r>
          </w:p>
        </w:tc>
      </w:tr>
      <w:tr w:rsidR="00DA1B9F" w:rsidTr="006C3EFC">
        <w:tc>
          <w:tcPr>
            <w:tcW w:w="1135" w:type="dxa"/>
          </w:tcPr>
          <w:p w:rsidR="00DA1B9F" w:rsidRDefault="00DA1B9F" w:rsidP="006C3EFC">
            <w:pPr>
              <w:ind w:right="140"/>
              <w:jc w:val="center"/>
              <w:rPr>
                <w:rFonts w:ascii="Times New Roman" w:hAnsi="Times New Roman" w:cs="Times New Roman"/>
                <w:b/>
                <w:sz w:val="24"/>
                <w:szCs w:val="24"/>
              </w:rPr>
            </w:pPr>
            <w:r>
              <w:rPr>
                <w:rFonts w:ascii="Times New Roman" w:hAnsi="Times New Roman" w:cs="Times New Roman"/>
                <w:b/>
                <w:sz w:val="24"/>
                <w:szCs w:val="24"/>
              </w:rPr>
              <w:t>3</w:t>
            </w:r>
          </w:p>
        </w:tc>
        <w:tc>
          <w:tcPr>
            <w:tcW w:w="5383" w:type="dxa"/>
          </w:tcPr>
          <w:p w:rsidR="00DA1B9F" w:rsidRDefault="00DA1B9F" w:rsidP="006C3EFC">
            <w:pPr>
              <w:ind w:right="140"/>
              <w:jc w:val="center"/>
              <w:rPr>
                <w:rFonts w:ascii="Times New Roman" w:hAnsi="Times New Roman" w:cs="Times New Roman"/>
                <w:b/>
                <w:sz w:val="24"/>
                <w:szCs w:val="24"/>
              </w:rPr>
            </w:pPr>
            <w:r w:rsidRPr="007D2027">
              <w:rPr>
                <w:rFonts w:ascii="Times New Roman" w:hAnsi="Times New Roman" w:cs="Times New Roman"/>
                <w:b/>
                <w:sz w:val="24"/>
                <w:szCs w:val="24"/>
              </w:rPr>
              <w:t>C</w:t>
            </w:r>
            <w:r w:rsidRPr="007D2027">
              <w:rPr>
                <w:rFonts w:ascii="Times New Roman" w:hAnsi="Times New Roman" w:cs="Times New Roman"/>
                <w:b/>
                <w:sz w:val="24"/>
                <w:szCs w:val="24"/>
                <w:vertAlign w:val="subscript"/>
              </w:rPr>
              <w:t>pret</w:t>
            </w:r>
            <w:r w:rsidRPr="007D2027">
              <w:rPr>
                <w:rFonts w:ascii="Times New Roman" w:hAnsi="Times New Roman" w:cs="Times New Roman"/>
                <w:b/>
                <w:sz w:val="24"/>
                <w:szCs w:val="24"/>
              </w:rPr>
              <w:t xml:space="preserve"> - </w:t>
            </w:r>
            <w:r w:rsidRPr="007D2027">
              <w:rPr>
                <w:rFonts w:ascii="Times New Roman" w:hAnsi="Times New Roman" w:cs="Times New Roman"/>
                <w:sz w:val="24"/>
                <w:szCs w:val="24"/>
              </w:rPr>
              <w:t>laika garantija ģeneratora siksnai, ģeneratora siksnas spriegotājam</w:t>
            </w:r>
            <w:r>
              <w:rPr>
                <w:rFonts w:ascii="Times New Roman" w:hAnsi="Times New Roman" w:cs="Times New Roman"/>
                <w:sz w:val="24"/>
                <w:szCs w:val="24"/>
              </w:rPr>
              <w:t>,</w:t>
            </w:r>
            <w:r>
              <w:t xml:space="preserve"> </w:t>
            </w:r>
            <w:r w:rsidRPr="007D1E7E">
              <w:rPr>
                <w:rFonts w:ascii="Times New Roman" w:hAnsi="Times New Roman" w:cs="Times New Roman"/>
                <w:sz w:val="24"/>
                <w:szCs w:val="24"/>
              </w:rPr>
              <w:t>ģeneratora siksnas parazītrulītim</w:t>
            </w:r>
          </w:p>
        </w:tc>
        <w:tc>
          <w:tcPr>
            <w:tcW w:w="3115" w:type="dxa"/>
          </w:tcPr>
          <w:p w:rsidR="00DA1B9F" w:rsidRDefault="00DA1B9F" w:rsidP="006C3EFC">
            <w:pPr>
              <w:ind w:right="140"/>
              <w:jc w:val="center"/>
              <w:rPr>
                <w:rFonts w:ascii="Times New Roman" w:hAnsi="Times New Roman" w:cs="Times New Roman"/>
                <w:b/>
                <w:sz w:val="24"/>
                <w:szCs w:val="24"/>
              </w:rPr>
            </w:pPr>
            <w:r>
              <w:rPr>
                <w:rFonts w:ascii="Times New Roman" w:hAnsi="Times New Roman" w:cs="Times New Roman"/>
                <w:b/>
                <w:sz w:val="24"/>
                <w:szCs w:val="24"/>
              </w:rPr>
              <w:t>_____________mēn.</w:t>
            </w:r>
          </w:p>
        </w:tc>
      </w:tr>
      <w:tr w:rsidR="00DA1B9F" w:rsidTr="006C3EFC">
        <w:tc>
          <w:tcPr>
            <w:tcW w:w="9633" w:type="dxa"/>
            <w:gridSpan w:val="3"/>
          </w:tcPr>
          <w:p w:rsidR="00DA1B9F" w:rsidRDefault="00DA1B9F" w:rsidP="006C3EFC">
            <w:pPr>
              <w:ind w:right="140"/>
              <w:jc w:val="center"/>
              <w:rPr>
                <w:rFonts w:ascii="Times New Roman" w:hAnsi="Times New Roman" w:cs="Times New Roman"/>
                <w:b/>
                <w:sz w:val="24"/>
                <w:szCs w:val="24"/>
              </w:rPr>
            </w:pPr>
            <w:r>
              <w:rPr>
                <w:rFonts w:ascii="Times New Roman" w:hAnsi="Times New Roman" w:cs="Times New Roman"/>
                <w:b/>
                <w:sz w:val="24"/>
                <w:szCs w:val="24"/>
              </w:rPr>
              <w:t>4.</w:t>
            </w:r>
          </w:p>
          <w:p w:rsidR="00DA1B9F" w:rsidRDefault="00DA1B9F" w:rsidP="006C3EFC">
            <w:pPr>
              <w:ind w:right="140"/>
              <w:jc w:val="center"/>
              <w:rPr>
                <w:rFonts w:ascii="Times New Roman" w:hAnsi="Times New Roman" w:cs="Times New Roman"/>
                <w:b/>
                <w:sz w:val="24"/>
                <w:szCs w:val="24"/>
              </w:rPr>
            </w:pPr>
            <w:r w:rsidRPr="007D2027">
              <w:rPr>
                <w:rFonts w:ascii="Times New Roman" w:hAnsi="Times New Roman" w:cs="Times New Roman"/>
                <w:b/>
                <w:sz w:val="24"/>
                <w:szCs w:val="24"/>
              </w:rPr>
              <w:t>D</w:t>
            </w:r>
            <w:r w:rsidRPr="007D2027">
              <w:rPr>
                <w:rFonts w:ascii="Times New Roman" w:hAnsi="Times New Roman" w:cs="Times New Roman"/>
                <w:b/>
                <w:sz w:val="24"/>
                <w:szCs w:val="24"/>
                <w:vertAlign w:val="subscript"/>
              </w:rPr>
              <w:t>pret</w:t>
            </w:r>
            <w:r w:rsidRPr="007D2027">
              <w:rPr>
                <w:rFonts w:ascii="Times New Roman" w:hAnsi="Times New Roman" w:cs="Times New Roman"/>
                <w:b/>
                <w:sz w:val="24"/>
                <w:szCs w:val="24"/>
              </w:rPr>
              <w:t xml:space="preserve"> – </w:t>
            </w:r>
            <w:r w:rsidRPr="007D2027">
              <w:rPr>
                <w:rFonts w:ascii="Times New Roman" w:hAnsi="Times New Roman" w:cs="Times New Roman"/>
                <w:sz w:val="24"/>
                <w:szCs w:val="24"/>
              </w:rPr>
              <w:t>remontdarbu kopējas izmaksas</w:t>
            </w:r>
          </w:p>
        </w:tc>
      </w:tr>
      <w:tr w:rsidR="00DA1B9F" w:rsidTr="006C3EFC">
        <w:tc>
          <w:tcPr>
            <w:tcW w:w="1135" w:type="dxa"/>
          </w:tcPr>
          <w:p w:rsidR="00DA1B9F" w:rsidRDefault="00DA1B9F" w:rsidP="006C3EFC">
            <w:pPr>
              <w:ind w:right="140"/>
              <w:jc w:val="center"/>
              <w:rPr>
                <w:rFonts w:ascii="Times New Roman" w:hAnsi="Times New Roman" w:cs="Times New Roman"/>
                <w:b/>
                <w:sz w:val="24"/>
                <w:szCs w:val="24"/>
              </w:rPr>
            </w:pPr>
            <w:r>
              <w:rPr>
                <w:rFonts w:ascii="Times New Roman" w:hAnsi="Times New Roman" w:cs="Times New Roman"/>
                <w:b/>
                <w:sz w:val="24"/>
                <w:szCs w:val="24"/>
              </w:rPr>
              <w:t>4.1.</w:t>
            </w:r>
          </w:p>
        </w:tc>
        <w:tc>
          <w:tcPr>
            <w:tcW w:w="5383" w:type="dxa"/>
          </w:tcPr>
          <w:p w:rsidR="00DA1B9F" w:rsidRPr="007D2027" w:rsidRDefault="00DA1B9F" w:rsidP="006C3EFC">
            <w:pPr>
              <w:ind w:right="140"/>
              <w:jc w:val="center"/>
              <w:rPr>
                <w:rFonts w:ascii="Times New Roman" w:hAnsi="Times New Roman" w:cs="Times New Roman"/>
                <w:sz w:val="24"/>
                <w:szCs w:val="24"/>
              </w:rPr>
            </w:pPr>
            <w:r w:rsidRPr="007D2027">
              <w:rPr>
                <w:rFonts w:ascii="Times New Roman" w:hAnsi="Times New Roman" w:cs="Times New Roman"/>
                <w:sz w:val="24"/>
                <w:szCs w:val="24"/>
              </w:rPr>
              <w:t>Zobsiksnas un ūdens sūkņa maiņa</w:t>
            </w:r>
          </w:p>
        </w:tc>
        <w:tc>
          <w:tcPr>
            <w:tcW w:w="3115" w:type="dxa"/>
          </w:tcPr>
          <w:p w:rsidR="00DA1B9F" w:rsidRPr="007D2027" w:rsidRDefault="00DA1B9F" w:rsidP="006C3EFC">
            <w:pPr>
              <w:ind w:right="140"/>
              <w:jc w:val="center"/>
              <w:rPr>
                <w:rFonts w:ascii="Times New Roman" w:hAnsi="Times New Roman" w:cs="Times New Roman"/>
                <w:sz w:val="24"/>
                <w:szCs w:val="24"/>
              </w:rPr>
            </w:pPr>
            <w:r w:rsidRPr="007D2027">
              <w:rPr>
                <w:rFonts w:ascii="Times New Roman" w:hAnsi="Times New Roman" w:cs="Times New Roman"/>
                <w:sz w:val="24"/>
                <w:szCs w:val="24"/>
              </w:rPr>
              <w:t>EUR__,__ bez PVN</w:t>
            </w:r>
          </w:p>
        </w:tc>
      </w:tr>
      <w:tr w:rsidR="00DA1B9F" w:rsidTr="006C3EFC">
        <w:tc>
          <w:tcPr>
            <w:tcW w:w="1135" w:type="dxa"/>
          </w:tcPr>
          <w:p w:rsidR="00DA1B9F" w:rsidRDefault="00DA1B9F" w:rsidP="006C3EFC">
            <w:pPr>
              <w:ind w:right="140"/>
              <w:jc w:val="center"/>
              <w:rPr>
                <w:rFonts w:ascii="Times New Roman" w:hAnsi="Times New Roman" w:cs="Times New Roman"/>
                <w:b/>
                <w:sz w:val="24"/>
                <w:szCs w:val="24"/>
              </w:rPr>
            </w:pPr>
            <w:r>
              <w:rPr>
                <w:rFonts w:ascii="Times New Roman" w:hAnsi="Times New Roman" w:cs="Times New Roman"/>
                <w:b/>
                <w:sz w:val="24"/>
                <w:szCs w:val="24"/>
              </w:rPr>
              <w:t>4.2.</w:t>
            </w:r>
          </w:p>
        </w:tc>
        <w:tc>
          <w:tcPr>
            <w:tcW w:w="5383" w:type="dxa"/>
          </w:tcPr>
          <w:p w:rsidR="00DA1B9F" w:rsidRPr="007D2027" w:rsidRDefault="00DA1B9F" w:rsidP="006C3EFC">
            <w:pPr>
              <w:ind w:right="140"/>
              <w:jc w:val="center"/>
              <w:rPr>
                <w:rFonts w:ascii="Times New Roman" w:hAnsi="Times New Roman" w:cs="Times New Roman"/>
                <w:sz w:val="24"/>
                <w:szCs w:val="24"/>
              </w:rPr>
            </w:pPr>
            <w:r w:rsidRPr="007D2027">
              <w:rPr>
                <w:rFonts w:ascii="Times New Roman" w:hAnsi="Times New Roman" w:cs="Times New Roman"/>
                <w:sz w:val="24"/>
                <w:szCs w:val="24"/>
              </w:rPr>
              <w:t>Ģeneratora siksnas maiņa</w:t>
            </w:r>
          </w:p>
        </w:tc>
        <w:tc>
          <w:tcPr>
            <w:tcW w:w="3115" w:type="dxa"/>
          </w:tcPr>
          <w:p w:rsidR="00DA1B9F" w:rsidRPr="007D2027" w:rsidRDefault="00DA1B9F" w:rsidP="006C3EFC">
            <w:pPr>
              <w:ind w:right="140"/>
              <w:jc w:val="center"/>
              <w:rPr>
                <w:rFonts w:ascii="Times New Roman" w:hAnsi="Times New Roman" w:cs="Times New Roman"/>
                <w:sz w:val="24"/>
                <w:szCs w:val="24"/>
              </w:rPr>
            </w:pPr>
            <w:r w:rsidRPr="007D2027">
              <w:rPr>
                <w:rFonts w:ascii="Times New Roman" w:hAnsi="Times New Roman" w:cs="Times New Roman"/>
                <w:sz w:val="24"/>
                <w:szCs w:val="24"/>
              </w:rPr>
              <w:t>EUR__,__ bez PVN</w:t>
            </w:r>
          </w:p>
        </w:tc>
      </w:tr>
      <w:tr w:rsidR="00DA1B9F" w:rsidTr="006C3EFC">
        <w:tc>
          <w:tcPr>
            <w:tcW w:w="6518" w:type="dxa"/>
            <w:gridSpan w:val="2"/>
          </w:tcPr>
          <w:p w:rsidR="00DA1B9F" w:rsidRDefault="00DA1B9F" w:rsidP="006C3EFC">
            <w:pPr>
              <w:ind w:right="140"/>
              <w:jc w:val="right"/>
              <w:rPr>
                <w:rFonts w:ascii="Times New Roman" w:hAnsi="Times New Roman" w:cs="Times New Roman"/>
                <w:b/>
                <w:sz w:val="24"/>
                <w:szCs w:val="24"/>
              </w:rPr>
            </w:pPr>
            <w:r>
              <w:rPr>
                <w:rFonts w:ascii="Times New Roman" w:hAnsi="Times New Roman" w:cs="Times New Roman"/>
                <w:b/>
                <w:sz w:val="24"/>
                <w:szCs w:val="24"/>
              </w:rPr>
              <w:t>Kopā</w:t>
            </w:r>
            <w:r w:rsidR="008E2617" w:rsidRPr="007D2027">
              <w:rPr>
                <w:rFonts w:ascii="Times New Roman" w:hAnsi="Times New Roman" w:cs="Times New Roman"/>
                <w:b/>
                <w:sz w:val="24"/>
                <w:szCs w:val="24"/>
              </w:rPr>
              <w:t xml:space="preserve"> D</w:t>
            </w:r>
            <w:r w:rsidR="008E2617" w:rsidRPr="007D2027">
              <w:rPr>
                <w:rFonts w:ascii="Times New Roman" w:hAnsi="Times New Roman" w:cs="Times New Roman"/>
                <w:b/>
                <w:sz w:val="24"/>
                <w:szCs w:val="24"/>
                <w:vertAlign w:val="subscript"/>
              </w:rPr>
              <w:t>pret</w:t>
            </w:r>
            <w:r>
              <w:rPr>
                <w:rFonts w:ascii="Times New Roman" w:hAnsi="Times New Roman" w:cs="Times New Roman"/>
                <w:b/>
                <w:sz w:val="24"/>
                <w:szCs w:val="24"/>
              </w:rPr>
              <w:t>:</w:t>
            </w:r>
          </w:p>
        </w:tc>
        <w:tc>
          <w:tcPr>
            <w:tcW w:w="3115" w:type="dxa"/>
          </w:tcPr>
          <w:p w:rsidR="00DA1B9F" w:rsidRDefault="00DA1B9F" w:rsidP="006C3EFC">
            <w:pPr>
              <w:ind w:right="140"/>
              <w:jc w:val="center"/>
              <w:rPr>
                <w:rFonts w:ascii="Times New Roman" w:hAnsi="Times New Roman" w:cs="Times New Roman"/>
                <w:b/>
                <w:sz w:val="24"/>
                <w:szCs w:val="24"/>
              </w:rPr>
            </w:pPr>
            <w:r w:rsidRPr="009715C8">
              <w:rPr>
                <w:rFonts w:ascii="Times New Roman" w:hAnsi="Times New Roman" w:cs="Times New Roman"/>
                <w:b/>
                <w:sz w:val="24"/>
                <w:szCs w:val="24"/>
              </w:rPr>
              <w:t>EUR__,__ bez PVN</w:t>
            </w:r>
          </w:p>
        </w:tc>
      </w:tr>
    </w:tbl>
    <w:p w:rsidR="009B0D9E" w:rsidRDefault="009B0D9E" w:rsidP="002D77F6">
      <w:pPr>
        <w:spacing w:after="0" w:line="240" w:lineRule="auto"/>
        <w:ind w:right="140"/>
        <w:jc w:val="center"/>
        <w:rPr>
          <w:rFonts w:ascii="Times New Roman" w:hAnsi="Times New Roman" w:cs="Times New Roman"/>
          <w:b/>
          <w:sz w:val="24"/>
          <w:szCs w:val="24"/>
        </w:rPr>
      </w:pPr>
    </w:p>
    <w:p w:rsidR="002D77F6" w:rsidRPr="002D77F6" w:rsidRDefault="002D77F6" w:rsidP="002D77F6">
      <w:pPr>
        <w:spacing w:after="0" w:line="240" w:lineRule="auto"/>
        <w:ind w:right="140"/>
        <w:jc w:val="both"/>
        <w:rPr>
          <w:rFonts w:ascii="Times New Roman" w:hAnsi="Times New Roman" w:cs="Times New Roman"/>
          <w:i/>
          <w:sz w:val="24"/>
          <w:szCs w:val="24"/>
        </w:rPr>
      </w:pPr>
      <w:r w:rsidRPr="002D77F6">
        <w:rPr>
          <w:rFonts w:ascii="Times New Roman" w:hAnsi="Times New Roman" w:cs="Times New Roman"/>
          <w:i/>
          <w:sz w:val="24"/>
          <w:szCs w:val="24"/>
        </w:rPr>
        <w:t>* Piedāvājuma cenā jāietver visas ar iepirkuma priekšmetu saistītās izmaksas (palīgmateriāli un nepieciešami darbi, kas nav minēti tehniskajā specifikācijā, bet bez k</w:t>
      </w:r>
      <w:r w:rsidR="00F463FF">
        <w:rPr>
          <w:rFonts w:ascii="Times New Roman" w:hAnsi="Times New Roman" w:cs="Times New Roman"/>
          <w:i/>
          <w:sz w:val="24"/>
          <w:szCs w:val="24"/>
        </w:rPr>
        <w:t>uru veikšanas nebūtu iespējama p</w:t>
      </w:r>
      <w:r w:rsidRPr="002D77F6">
        <w:rPr>
          <w:rFonts w:ascii="Times New Roman" w:hAnsi="Times New Roman" w:cs="Times New Roman"/>
          <w:i/>
          <w:sz w:val="24"/>
          <w:szCs w:val="24"/>
        </w:rPr>
        <w:t xml:space="preserve">akalpojuma tehnoloģiski pareiza un spēkā esošajiem normatīvajiem aktiem atbilstoša izpilde, piegāde un uzstādīšana), speciālistu atalgojums, visi nodokļi un nodevas, izņemot PVN, kā arī visi iespējamie riski, kas saistīti ar tirgus cenu svārstībām iepirkuma līguma darbības laikā. </w:t>
      </w:r>
    </w:p>
    <w:p w:rsidR="002D77F6" w:rsidRDefault="002D77F6" w:rsidP="002D77F6">
      <w:pPr>
        <w:spacing w:after="0" w:line="240" w:lineRule="auto"/>
        <w:ind w:right="140"/>
        <w:jc w:val="both"/>
        <w:rPr>
          <w:rFonts w:ascii="Times New Roman" w:hAnsi="Times New Roman" w:cs="Times New Roman"/>
          <w:sz w:val="24"/>
          <w:szCs w:val="24"/>
        </w:rPr>
      </w:pPr>
    </w:p>
    <w:p w:rsidR="00F463FF" w:rsidRPr="002D77F6" w:rsidRDefault="00F463FF" w:rsidP="002D77F6">
      <w:pPr>
        <w:spacing w:after="0" w:line="240" w:lineRule="auto"/>
        <w:ind w:right="140"/>
        <w:jc w:val="both"/>
        <w:rPr>
          <w:rFonts w:ascii="Times New Roman" w:hAnsi="Times New Roman" w:cs="Times New Roman"/>
          <w:sz w:val="24"/>
          <w:szCs w:val="24"/>
        </w:rPr>
      </w:pPr>
    </w:p>
    <w:p w:rsidR="002D77F6" w:rsidRPr="002D77F6" w:rsidRDefault="002D77F6" w:rsidP="002D77F6">
      <w:pPr>
        <w:spacing w:after="0" w:line="240" w:lineRule="auto"/>
        <w:ind w:right="140"/>
        <w:jc w:val="both"/>
        <w:rPr>
          <w:rFonts w:ascii="Times New Roman" w:hAnsi="Times New Roman" w:cs="Times New Roman"/>
          <w:b/>
          <w:sz w:val="24"/>
          <w:szCs w:val="24"/>
        </w:rPr>
      </w:pPr>
      <w:r>
        <w:rPr>
          <w:rFonts w:ascii="Times New Roman" w:hAnsi="Times New Roman" w:cs="Times New Roman"/>
          <w:b/>
          <w:sz w:val="24"/>
          <w:szCs w:val="24"/>
        </w:rPr>
        <w:lastRenderedPageBreak/>
        <w:t>Auto servisa</w:t>
      </w:r>
      <w:r w:rsidR="00F463FF">
        <w:rPr>
          <w:rFonts w:ascii="Times New Roman" w:hAnsi="Times New Roman" w:cs="Times New Roman"/>
          <w:b/>
          <w:sz w:val="24"/>
          <w:szCs w:val="24"/>
        </w:rPr>
        <w:t xml:space="preserve"> adrese</w:t>
      </w:r>
      <w:r w:rsidRPr="002D77F6">
        <w:rPr>
          <w:rFonts w:ascii="Times New Roman" w:hAnsi="Times New Roman" w:cs="Times New Roman"/>
          <w:b/>
          <w:sz w:val="24"/>
          <w:szCs w:val="24"/>
        </w:rPr>
        <w:t xml:space="preserve"> Daugavpils administratīv</w:t>
      </w:r>
      <w:r>
        <w:rPr>
          <w:rFonts w:ascii="Times New Roman" w:hAnsi="Times New Roman" w:cs="Times New Roman"/>
          <w:b/>
          <w:sz w:val="24"/>
          <w:szCs w:val="24"/>
        </w:rPr>
        <w:t>ā</w:t>
      </w:r>
      <w:r w:rsidRPr="002D77F6">
        <w:rPr>
          <w:rFonts w:ascii="Times New Roman" w:hAnsi="Times New Roman" w:cs="Times New Roman"/>
          <w:b/>
          <w:sz w:val="24"/>
          <w:szCs w:val="24"/>
        </w:rPr>
        <w:t xml:space="preserve"> teritorijā: </w:t>
      </w:r>
    </w:p>
    <w:p w:rsidR="002D77F6" w:rsidRPr="002D77F6" w:rsidRDefault="002D77F6" w:rsidP="002D77F6">
      <w:pPr>
        <w:spacing w:after="0" w:line="240" w:lineRule="auto"/>
        <w:ind w:right="140"/>
        <w:jc w:val="both"/>
        <w:rPr>
          <w:rFonts w:ascii="Times New Roman" w:hAnsi="Times New Roman" w:cs="Times New Roman"/>
          <w:sz w:val="24"/>
          <w:szCs w:val="24"/>
        </w:rPr>
      </w:pPr>
      <w:r w:rsidRPr="002D77F6">
        <w:rPr>
          <w:rFonts w:ascii="Times New Roman" w:hAnsi="Times New Roman" w:cs="Times New Roman"/>
          <w:sz w:val="24"/>
          <w:szCs w:val="24"/>
        </w:rPr>
        <w:t xml:space="preserve">1. _______________________________________________________________________; </w:t>
      </w:r>
    </w:p>
    <w:p w:rsidR="002D77F6" w:rsidRPr="002D77F6" w:rsidRDefault="006C3EFC" w:rsidP="002D77F6">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 xml:space="preserve">2. Apliecinām, ka </w:t>
      </w:r>
      <w:r w:rsidRPr="006C3EFC">
        <w:rPr>
          <w:rFonts w:ascii="Times New Roman" w:hAnsi="Times New Roman" w:cs="Times New Roman"/>
          <w:sz w:val="24"/>
          <w:szCs w:val="24"/>
        </w:rPr>
        <w:t xml:space="preserve">darbu veikšanā </w:t>
      </w:r>
      <w:r>
        <w:rPr>
          <w:rFonts w:ascii="Times New Roman" w:hAnsi="Times New Roman" w:cs="Times New Roman"/>
          <w:sz w:val="24"/>
          <w:szCs w:val="24"/>
        </w:rPr>
        <w:t>izmantosim</w:t>
      </w:r>
      <w:r w:rsidRPr="006C3EFC">
        <w:rPr>
          <w:rFonts w:ascii="Times New Roman" w:hAnsi="Times New Roman" w:cs="Times New Roman"/>
          <w:sz w:val="24"/>
          <w:szCs w:val="24"/>
        </w:rPr>
        <w:t xml:space="preserve"> tikai oriģinālas rezerves daļās</w:t>
      </w:r>
      <w:r>
        <w:rPr>
          <w:rFonts w:ascii="Times New Roman" w:hAnsi="Times New Roman" w:cs="Times New Roman"/>
          <w:sz w:val="24"/>
          <w:szCs w:val="24"/>
        </w:rPr>
        <w:t>;</w:t>
      </w:r>
    </w:p>
    <w:p w:rsidR="007B1568" w:rsidRPr="007B1568" w:rsidRDefault="006C3EFC" w:rsidP="007B1568">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3</w:t>
      </w:r>
      <w:r w:rsidR="007B1568" w:rsidRPr="007B1568">
        <w:rPr>
          <w:rFonts w:ascii="Times New Roman" w:hAnsi="Times New Roman" w:cs="Times New Roman"/>
          <w:sz w:val="24"/>
          <w:szCs w:val="24"/>
        </w:rPr>
        <w:t>. Apņemamies (ja Pasūtītājs izvēlēsies šo piedāvājumu) slēgt iepirkuma līgumu un izpildīt visus līguma nosacījumus.</w:t>
      </w:r>
    </w:p>
    <w:p w:rsidR="002D77F6" w:rsidRPr="002D77F6" w:rsidRDefault="006C3EFC" w:rsidP="007B1568">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4</w:t>
      </w:r>
      <w:r w:rsidR="00F27381">
        <w:rPr>
          <w:rFonts w:ascii="Times New Roman" w:hAnsi="Times New Roman" w:cs="Times New Roman"/>
          <w:sz w:val="24"/>
          <w:szCs w:val="24"/>
        </w:rPr>
        <w:t>. Kontaktpersonas, kura</w:t>
      </w:r>
      <w:r w:rsidR="007B1568" w:rsidRPr="007B1568">
        <w:rPr>
          <w:rFonts w:ascii="Times New Roman" w:hAnsi="Times New Roman" w:cs="Times New Roman"/>
          <w:sz w:val="24"/>
          <w:szCs w:val="24"/>
        </w:rPr>
        <w:t xml:space="preserve"> koordinēs ar līguma izpildi saistītus jautājumus vārds, uzvārds, amats, tālrunis, fakss, e-pasts pasūtījuma veikšanai:______________________________________</w:t>
      </w:r>
      <w:r w:rsidR="007B1568">
        <w:rPr>
          <w:rFonts w:ascii="Times New Roman" w:hAnsi="Times New Roman" w:cs="Times New Roman"/>
          <w:sz w:val="24"/>
          <w:szCs w:val="24"/>
        </w:rPr>
        <w:t>______________________________</w:t>
      </w:r>
      <w:r w:rsidR="007B1568" w:rsidRPr="007B1568">
        <w:rPr>
          <w:rFonts w:ascii="Times New Roman" w:hAnsi="Times New Roman" w:cs="Times New Roman"/>
          <w:sz w:val="24"/>
          <w:szCs w:val="24"/>
        </w:rPr>
        <w:t xml:space="preserve">___________________________________________________________________________        </w:t>
      </w:r>
    </w:p>
    <w:p w:rsidR="002D77F6" w:rsidRPr="002D77F6" w:rsidRDefault="007D1E7E" w:rsidP="002D77F6">
      <w:pPr>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5</w:t>
      </w:r>
      <w:r w:rsidRPr="007D1E7E">
        <w:rPr>
          <w:rFonts w:ascii="Times New Roman" w:hAnsi="Times New Roman" w:cs="Times New Roman"/>
          <w:sz w:val="24"/>
          <w:szCs w:val="24"/>
        </w:rPr>
        <w:t xml:space="preserve">. Ar </w:t>
      </w:r>
      <w:r w:rsidR="006748BE">
        <w:rPr>
          <w:rFonts w:ascii="Times New Roman" w:hAnsi="Times New Roman" w:cs="Times New Roman"/>
          <w:sz w:val="24"/>
          <w:szCs w:val="24"/>
        </w:rPr>
        <w:t>šo pretendents apliecina, ka</w:t>
      </w:r>
      <w:r w:rsidRPr="007D1E7E">
        <w:rPr>
          <w:rFonts w:ascii="Times New Roman" w:hAnsi="Times New Roman" w:cs="Times New Roman"/>
          <w:sz w:val="24"/>
          <w:szCs w:val="24"/>
        </w:rPr>
        <w:t xml:space="preserve"> garantē sniegto ziņu patiesumu un precizitāti.</w:t>
      </w:r>
    </w:p>
    <w:p w:rsidR="007D1E7E" w:rsidRDefault="007D1E7E" w:rsidP="002D77F6">
      <w:pPr>
        <w:spacing w:after="0" w:line="240" w:lineRule="auto"/>
        <w:ind w:right="140"/>
        <w:jc w:val="both"/>
        <w:rPr>
          <w:rFonts w:ascii="Times New Roman" w:hAnsi="Times New Roman" w:cs="Times New Roman"/>
          <w:sz w:val="24"/>
          <w:szCs w:val="24"/>
        </w:rPr>
      </w:pPr>
    </w:p>
    <w:p w:rsidR="007D1E7E" w:rsidRDefault="007D1E7E" w:rsidP="002D77F6">
      <w:pPr>
        <w:spacing w:after="0" w:line="240" w:lineRule="auto"/>
        <w:ind w:right="140"/>
        <w:jc w:val="both"/>
        <w:rPr>
          <w:rFonts w:ascii="Times New Roman" w:hAnsi="Times New Roman" w:cs="Times New Roman"/>
          <w:sz w:val="24"/>
          <w:szCs w:val="24"/>
        </w:rPr>
      </w:pPr>
    </w:p>
    <w:p w:rsidR="007D1E7E" w:rsidRDefault="007D1E7E" w:rsidP="002D77F6">
      <w:pPr>
        <w:spacing w:after="0" w:line="240" w:lineRule="auto"/>
        <w:ind w:right="140"/>
        <w:jc w:val="both"/>
        <w:rPr>
          <w:rFonts w:ascii="Times New Roman" w:hAnsi="Times New Roman" w:cs="Times New Roman"/>
          <w:sz w:val="24"/>
          <w:szCs w:val="24"/>
        </w:rPr>
      </w:pPr>
    </w:p>
    <w:p w:rsidR="002D77F6" w:rsidRPr="002D77F6" w:rsidRDefault="002D77F6" w:rsidP="002D77F6">
      <w:pPr>
        <w:spacing w:after="0" w:line="240" w:lineRule="auto"/>
        <w:ind w:right="140"/>
        <w:jc w:val="both"/>
        <w:rPr>
          <w:rFonts w:ascii="Times New Roman" w:hAnsi="Times New Roman" w:cs="Times New Roman"/>
          <w:sz w:val="24"/>
          <w:szCs w:val="24"/>
        </w:rPr>
      </w:pPr>
      <w:r w:rsidRPr="002D77F6">
        <w:rPr>
          <w:rFonts w:ascii="Times New Roman" w:hAnsi="Times New Roman" w:cs="Times New Roman"/>
          <w:sz w:val="24"/>
          <w:szCs w:val="24"/>
        </w:rPr>
        <w:t xml:space="preserve">Amats: _____________________________________________________________ </w:t>
      </w:r>
    </w:p>
    <w:p w:rsidR="002D77F6" w:rsidRPr="002D77F6" w:rsidRDefault="002D77F6" w:rsidP="002D77F6">
      <w:pPr>
        <w:spacing w:after="0" w:line="240" w:lineRule="auto"/>
        <w:ind w:right="140"/>
        <w:jc w:val="both"/>
        <w:rPr>
          <w:rFonts w:ascii="Times New Roman" w:hAnsi="Times New Roman" w:cs="Times New Roman"/>
          <w:sz w:val="24"/>
          <w:szCs w:val="24"/>
        </w:rPr>
      </w:pPr>
      <w:r w:rsidRPr="002D77F6">
        <w:rPr>
          <w:rFonts w:ascii="Times New Roman" w:hAnsi="Times New Roman" w:cs="Times New Roman"/>
          <w:sz w:val="24"/>
          <w:szCs w:val="24"/>
        </w:rPr>
        <w:t>Vārds, uzvārds, paraksts: _______________________________________________</w:t>
      </w:r>
    </w:p>
    <w:p w:rsidR="005E6ED8" w:rsidRDefault="002D77F6" w:rsidP="002D77F6">
      <w:pPr>
        <w:tabs>
          <w:tab w:val="num" w:pos="720"/>
        </w:tabs>
        <w:spacing w:after="0" w:line="240" w:lineRule="auto"/>
        <w:jc w:val="both"/>
        <w:rPr>
          <w:rFonts w:ascii="Times New Roman" w:eastAsia="Times New Roman" w:hAnsi="Times New Roman" w:cs="Times New Roman"/>
          <w:sz w:val="24"/>
          <w:szCs w:val="24"/>
        </w:rPr>
      </w:pPr>
      <w:r w:rsidRPr="002D77F6">
        <w:rPr>
          <w:rFonts w:ascii="Times New Roman" w:hAnsi="Times New Roman" w:cs="Times New Roman"/>
        </w:rPr>
        <w:t>Datums, vieta:________________________________________________</w:t>
      </w:r>
      <w:r w:rsidR="00DF48DB">
        <w:rPr>
          <w:rFonts w:ascii="Times New Roman" w:hAnsi="Times New Roman" w:cs="Times New Roman"/>
        </w:rPr>
        <w:t>________</w:t>
      </w:r>
    </w:p>
    <w:p w:rsidR="002D77F6" w:rsidRDefault="002D77F6" w:rsidP="005E6ED8">
      <w:pPr>
        <w:tabs>
          <w:tab w:val="num" w:pos="720"/>
        </w:tabs>
        <w:spacing w:after="0" w:line="240" w:lineRule="auto"/>
        <w:jc w:val="both"/>
        <w:rPr>
          <w:rFonts w:ascii="Times New Roman" w:eastAsia="Times New Roman" w:hAnsi="Times New Roman" w:cs="Times New Roman"/>
          <w:sz w:val="24"/>
          <w:szCs w:val="24"/>
        </w:rPr>
      </w:pPr>
    </w:p>
    <w:p w:rsidR="002D77F6" w:rsidRDefault="002D77F6" w:rsidP="005E6ED8">
      <w:pPr>
        <w:tabs>
          <w:tab w:val="num" w:pos="720"/>
        </w:tabs>
        <w:spacing w:after="0" w:line="240" w:lineRule="auto"/>
        <w:jc w:val="both"/>
        <w:rPr>
          <w:rFonts w:ascii="Times New Roman" w:eastAsia="Times New Roman" w:hAnsi="Times New Roman" w:cs="Times New Roman"/>
          <w:sz w:val="24"/>
          <w:szCs w:val="24"/>
        </w:rPr>
      </w:pPr>
    </w:p>
    <w:p w:rsidR="002D77F6" w:rsidRDefault="002D77F6" w:rsidP="005E6ED8">
      <w:pPr>
        <w:tabs>
          <w:tab w:val="num" w:pos="720"/>
        </w:tabs>
        <w:spacing w:after="0" w:line="240" w:lineRule="auto"/>
        <w:jc w:val="both"/>
        <w:rPr>
          <w:rFonts w:ascii="Times New Roman" w:eastAsia="Times New Roman" w:hAnsi="Times New Roman" w:cs="Times New Roman"/>
          <w:sz w:val="24"/>
          <w:szCs w:val="24"/>
        </w:rPr>
      </w:pPr>
    </w:p>
    <w:p w:rsidR="002D77F6" w:rsidRDefault="002D77F6" w:rsidP="005E6ED8">
      <w:pPr>
        <w:tabs>
          <w:tab w:val="num" w:pos="720"/>
        </w:tabs>
        <w:spacing w:after="0" w:line="240" w:lineRule="auto"/>
        <w:jc w:val="both"/>
        <w:rPr>
          <w:rFonts w:ascii="Times New Roman" w:eastAsia="Times New Roman" w:hAnsi="Times New Roman" w:cs="Times New Roman"/>
          <w:sz w:val="24"/>
          <w:szCs w:val="24"/>
        </w:rPr>
      </w:pPr>
    </w:p>
    <w:p w:rsidR="002D77F6" w:rsidRDefault="002D77F6" w:rsidP="005E6ED8">
      <w:pPr>
        <w:tabs>
          <w:tab w:val="num" w:pos="720"/>
        </w:tabs>
        <w:spacing w:after="0" w:line="240" w:lineRule="auto"/>
        <w:jc w:val="both"/>
        <w:rPr>
          <w:rFonts w:ascii="Times New Roman" w:eastAsia="Times New Roman" w:hAnsi="Times New Roman" w:cs="Times New Roman"/>
          <w:sz w:val="24"/>
          <w:szCs w:val="24"/>
        </w:rPr>
      </w:pPr>
    </w:p>
    <w:p w:rsidR="002D77F6" w:rsidRDefault="002D77F6" w:rsidP="005E6ED8">
      <w:pPr>
        <w:tabs>
          <w:tab w:val="num" w:pos="720"/>
        </w:tabs>
        <w:spacing w:after="0" w:line="240" w:lineRule="auto"/>
        <w:jc w:val="both"/>
        <w:rPr>
          <w:rFonts w:ascii="Times New Roman" w:eastAsia="Times New Roman" w:hAnsi="Times New Roman" w:cs="Times New Roman"/>
          <w:sz w:val="24"/>
          <w:szCs w:val="24"/>
        </w:rPr>
      </w:pPr>
    </w:p>
    <w:sectPr w:rsidR="002D77F6" w:rsidSect="006C3EFC">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E13" w:rsidRDefault="00511E13">
      <w:pPr>
        <w:spacing w:after="0" w:line="240" w:lineRule="auto"/>
      </w:pPr>
      <w:r>
        <w:separator/>
      </w:r>
    </w:p>
  </w:endnote>
  <w:endnote w:type="continuationSeparator" w:id="0">
    <w:p w:rsidR="00511E13" w:rsidRDefault="00511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706092"/>
      <w:docPartObj>
        <w:docPartGallery w:val="Page Numbers (Bottom of Page)"/>
        <w:docPartUnique/>
      </w:docPartObj>
    </w:sdtPr>
    <w:sdtEndPr>
      <w:rPr>
        <w:noProof/>
      </w:rPr>
    </w:sdtEndPr>
    <w:sdtContent>
      <w:p w:rsidR="006C3EFC" w:rsidRDefault="006C3EFC">
        <w:pPr>
          <w:pStyle w:val="Footer"/>
          <w:jc w:val="center"/>
        </w:pPr>
        <w:r>
          <w:fldChar w:fldCharType="begin"/>
        </w:r>
        <w:r>
          <w:instrText xml:space="preserve"> PAGE   \* MERGEFORMAT </w:instrText>
        </w:r>
        <w:r>
          <w:fldChar w:fldCharType="separate"/>
        </w:r>
        <w:r w:rsidR="00705C02">
          <w:rPr>
            <w:noProof/>
          </w:rPr>
          <w:t>2</w:t>
        </w:r>
        <w:r>
          <w:rPr>
            <w:noProof/>
          </w:rPr>
          <w:fldChar w:fldCharType="end"/>
        </w:r>
      </w:p>
    </w:sdtContent>
  </w:sdt>
  <w:p w:rsidR="006C3EFC" w:rsidRDefault="006C3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E13" w:rsidRDefault="00511E13">
      <w:pPr>
        <w:spacing w:after="0" w:line="240" w:lineRule="auto"/>
      </w:pPr>
      <w:r>
        <w:separator/>
      </w:r>
    </w:p>
  </w:footnote>
  <w:footnote w:type="continuationSeparator" w:id="0">
    <w:p w:rsidR="00511E13" w:rsidRDefault="00511E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B8D44F60"/>
    <w:name w:val="WW8Num16"/>
    <w:lvl w:ilvl="0">
      <w:start w:val="1"/>
      <w:numFmt w:val="decimal"/>
      <w:lvlText w:val="%1."/>
      <w:lvlJc w:val="left"/>
      <w:pPr>
        <w:tabs>
          <w:tab w:val="num" w:pos="360"/>
        </w:tabs>
        <w:ind w:left="360" w:hanging="360"/>
      </w:pPr>
      <w:rPr>
        <w:b w:val="0"/>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760101E"/>
    <w:multiLevelType w:val="multilevel"/>
    <w:tmpl w:val="14DA36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32C3249C"/>
    <w:multiLevelType w:val="multilevel"/>
    <w:tmpl w:val="64963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ED8"/>
    <w:rsid w:val="00055A1C"/>
    <w:rsid w:val="001052B0"/>
    <w:rsid w:val="00123DAE"/>
    <w:rsid w:val="00145D4C"/>
    <w:rsid w:val="001A4489"/>
    <w:rsid w:val="001A5E29"/>
    <w:rsid w:val="001B5C1C"/>
    <w:rsid w:val="001D4B81"/>
    <w:rsid w:val="001E6E51"/>
    <w:rsid w:val="00241B8D"/>
    <w:rsid w:val="00253407"/>
    <w:rsid w:val="00260969"/>
    <w:rsid w:val="002D426C"/>
    <w:rsid w:val="002D77F6"/>
    <w:rsid w:val="002F673E"/>
    <w:rsid w:val="0032082F"/>
    <w:rsid w:val="00334401"/>
    <w:rsid w:val="003A2D61"/>
    <w:rsid w:val="003E5756"/>
    <w:rsid w:val="003E5AA7"/>
    <w:rsid w:val="00461BAD"/>
    <w:rsid w:val="00473F91"/>
    <w:rsid w:val="004B09DC"/>
    <w:rsid w:val="00511E13"/>
    <w:rsid w:val="00574957"/>
    <w:rsid w:val="005936C1"/>
    <w:rsid w:val="005E6ED8"/>
    <w:rsid w:val="005F1B7A"/>
    <w:rsid w:val="005F4B42"/>
    <w:rsid w:val="005F5458"/>
    <w:rsid w:val="00653E33"/>
    <w:rsid w:val="00654C27"/>
    <w:rsid w:val="006748BE"/>
    <w:rsid w:val="00684E02"/>
    <w:rsid w:val="006A7B00"/>
    <w:rsid w:val="006C3EFC"/>
    <w:rsid w:val="006E7C86"/>
    <w:rsid w:val="00705C02"/>
    <w:rsid w:val="007126D4"/>
    <w:rsid w:val="00717466"/>
    <w:rsid w:val="007821D3"/>
    <w:rsid w:val="007B1568"/>
    <w:rsid w:val="007B21F3"/>
    <w:rsid w:val="007D1E7E"/>
    <w:rsid w:val="007D2027"/>
    <w:rsid w:val="00803A02"/>
    <w:rsid w:val="00814669"/>
    <w:rsid w:val="00837AF3"/>
    <w:rsid w:val="00841D5C"/>
    <w:rsid w:val="008A4FC4"/>
    <w:rsid w:val="008E2617"/>
    <w:rsid w:val="009715C8"/>
    <w:rsid w:val="009B0D9E"/>
    <w:rsid w:val="009C1E86"/>
    <w:rsid w:val="009D471E"/>
    <w:rsid w:val="009D5A29"/>
    <w:rsid w:val="009E495F"/>
    <w:rsid w:val="00A4481C"/>
    <w:rsid w:val="00A701AE"/>
    <w:rsid w:val="00AA7E3E"/>
    <w:rsid w:val="00AB7740"/>
    <w:rsid w:val="00AE3B23"/>
    <w:rsid w:val="00AF44DA"/>
    <w:rsid w:val="00B11E23"/>
    <w:rsid w:val="00B215C2"/>
    <w:rsid w:val="00B220B4"/>
    <w:rsid w:val="00B26622"/>
    <w:rsid w:val="00B35C1B"/>
    <w:rsid w:val="00B91974"/>
    <w:rsid w:val="00BA150F"/>
    <w:rsid w:val="00BA59E8"/>
    <w:rsid w:val="00BB4D3C"/>
    <w:rsid w:val="00BC0D29"/>
    <w:rsid w:val="00BE13FF"/>
    <w:rsid w:val="00BE34F0"/>
    <w:rsid w:val="00BF589E"/>
    <w:rsid w:val="00C23993"/>
    <w:rsid w:val="00CC60DE"/>
    <w:rsid w:val="00D44BB2"/>
    <w:rsid w:val="00D515C4"/>
    <w:rsid w:val="00D538C7"/>
    <w:rsid w:val="00DA1B9F"/>
    <w:rsid w:val="00DB02F9"/>
    <w:rsid w:val="00DB6F46"/>
    <w:rsid w:val="00DD2C9F"/>
    <w:rsid w:val="00DF48DB"/>
    <w:rsid w:val="00E20E55"/>
    <w:rsid w:val="00E33418"/>
    <w:rsid w:val="00E476CB"/>
    <w:rsid w:val="00E74034"/>
    <w:rsid w:val="00E81189"/>
    <w:rsid w:val="00E96A00"/>
    <w:rsid w:val="00EA671A"/>
    <w:rsid w:val="00EC7733"/>
    <w:rsid w:val="00ED44D4"/>
    <w:rsid w:val="00ED4B58"/>
    <w:rsid w:val="00EE0B9E"/>
    <w:rsid w:val="00EE2059"/>
    <w:rsid w:val="00F032D7"/>
    <w:rsid w:val="00F0600B"/>
    <w:rsid w:val="00F27381"/>
    <w:rsid w:val="00F273A8"/>
    <w:rsid w:val="00F35235"/>
    <w:rsid w:val="00F463FF"/>
    <w:rsid w:val="00F72470"/>
    <w:rsid w:val="00F979B9"/>
    <w:rsid w:val="00FD3F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E6E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6ED8"/>
  </w:style>
  <w:style w:type="paragraph" w:styleId="ListParagraph">
    <w:name w:val="List Paragraph"/>
    <w:basedOn w:val="Normal"/>
    <w:uiPriority w:val="34"/>
    <w:qFormat/>
    <w:rsid w:val="00461BAD"/>
    <w:pPr>
      <w:ind w:left="720"/>
      <w:contextualSpacing/>
    </w:pPr>
  </w:style>
  <w:style w:type="table" w:customStyle="1" w:styleId="TableGrid1">
    <w:name w:val="Table Grid1"/>
    <w:basedOn w:val="TableNormal"/>
    <w:next w:val="TableGrid"/>
    <w:uiPriority w:val="39"/>
    <w:rsid w:val="002D7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4481C"/>
    <w:rPr>
      <w:color w:val="0000FF"/>
      <w:u w:val="single"/>
    </w:rPr>
  </w:style>
  <w:style w:type="paragraph" w:styleId="Header">
    <w:name w:val="header"/>
    <w:basedOn w:val="Normal"/>
    <w:link w:val="HeaderChar"/>
    <w:uiPriority w:val="99"/>
    <w:unhideWhenUsed/>
    <w:rsid w:val="008E261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2617"/>
  </w:style>
  <w:style w:type="paragraph" w:styleId="BalloonText">
    <w:name w:val="Balloon Text"/>
    <w:basedOn w:val="Normal"/>
    <w:link w:val="BalloonTextChar"/>
    <w:uiPriority w:val="99"/>
    <w:semiHidden/>
    <w:unhideWhenUsed/>
    <w:rsid w:val="00055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A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E6E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6ED8"/>
  </w:style>
  <w:style w:type="paragraph" w:styleId="ListParagraph">
    <w:name w:val="List Paragraph"/>
    <w:basedOn w:val="Normal"/>
    <w:uiPriority w:val="34"/>
    <w:qFormat/>
    <w:rsid w:val="00461BAD"/>
    <w:pPr>
      <w:ind w:left="720"/>
      <w:contextualSpacing/>
    </w:pPr>
  </w:style>
  <w:style w:type="table" w:customStyle="1" w:styleId="TableGrid1">
    <w:name w:val="Table Grid1"/>
    <w:basedOn w:val="TableNormal"/>
    <w:next w:val="TableGrid"/>
    <w:uiPriority w:val="39"/>
    <w:rsid w:val="002D7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4481C"/>
    <w:rPr>
      <w:color w:val="0000FF"/>
      <w:u w:val="single"/>
    </w:rPr>
  </w:style>
  <w:style w:type="paragraph" w:styleId="Header">
    <w:name w:val="header"/>
    <w:basedOn w:val="Normal"/>
    <w:link w:val="HeaderChar"/>
    <w:uiPriority w:val="99"/>
    <w:unhideWhenUsed/>
    <w:rsid w:val="008E261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2617"/>
  </w:style>
  <w:style w:type="paragraph" w:styleId="BalloonText">
    <w:name w:val="Balloon Text"/>
    <w:basedOn w:val="Normal"/>
    <w:link w:val="BalloonTextChar"/>
    <w:uiPriority w:val="99"/>
    <w:semiHidden/>
    <w:unhideWhenUsed/>
    <w:rsid w:val="00055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5047</Words>
  <Characters>2877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owner</cp:lastModifiedBy>
  <cp:revision>89</cp:revision>
  <cp:lastPrinted>2018-05-28T07:49:00Z</cp:lastPrinted>
  <dcterms:created xsi:type="dcterms:W3CDTF">2018-05-28T06:44:00Z</dcterms:created>
  <dcterms:modified xsi:type="dcterms:W3CDTF">2018-05-28T09:41:00Z</dcterms:modified>
</cp:coreProperties>
</file>